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4BB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6</w:t>
      </w:r>
      <w:r w:rsidR="008D10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>
        <w:rPr>
          <w:rFonts w:ascii="Times New Roman" w:hAnsi="Times New Roman" w:cs="Times New Roman"/>
          <w:b/>
          <w:sz w:val="28"/>
          <w:szCs w:val="28"/>
        </w:rPr>
        <w:t>Докторанттарды</w:t>
      </w:r>
      <w:proofErr w:type="spellEnd"/>
      <w:r w:rsidR="00900B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ң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өзіндік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жұмысына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материалдар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үй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  <w:r w:rsidR="00900B61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мәтіндері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өзіндік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материалдары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ағымдағы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жұмыс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түрлерін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орындауға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тапсырмалар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рефераттар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3383">
        <w:rPr>
          <w:rFonts w:ascii="Times New Roman" w:hAnsi="Times New Roman" w:cs="Times New Roman"/>
          <w:b/>
          <w:sz w:val="28"/>
          <w:szCs w:val="28"/>
        </w:rPr>
        <w:t>еңбектің</w:t>
      </w:r>
      <w:proofErr w:type="spellEnd"/>
      <w:r w:rsidR="00EE33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E3383">
        <w:rPr>
          <w:rFonts w:ascii="Times New Roman" w:hAnsi="Times New Roman" w:cs="Times New Roman"/>
          <w:b/>
          <w:sz w:val="28"/>
          <w:szCs w:val="28"/>
        </w:rPr>
        <w:t>қарқындылығы</w:t>
      </w:r>
      <w:proofErr w:type="spellEnd"/>
      <w:r w:rsidR="008D1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33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көрсетілген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басқа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да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үй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="00900B61" w:rsidRPr="00900B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0B61" w:rsidRPr="00900B61">
        <w:rPr>
          <w:rFonts w:ascii="Times New Roman" w:hAnsi="Times New Roman" w:cs="Times New Roman"/>
          <w:b/>
          <w:sz w:val="28"/>
          <w:szCs w:val="28"/>
        </w:rPr>
        <w:t>әде</w:t>
      </w:r>
      <w:r w:rsidR="00731B2B">
        <w:rPr>
          <w:rFonts w:ascii="Times New Roman" w:hAnsi="Times New Roman" w:cs="Times New Roman"/>
          <w:b/>
          <w:sz w:val="28"/>
          <w:szCs w:val="28"/>
        </w:rPr>
        <w:t>биет</w:t>
      </w:r>
      <w:proofErr w:type="spellEnd"/>
      <w:r w:rsidR="00731B2B">
        <w:rPr>
          <w:rFonts w:ascii="Times New Roman" w:hAnsi="Times New Roman" w:cs="Times New Roman"/>
          <w:b/>
          <w:sz w:val="28"/>
          <w:szCs w:val="28"/>
          <w:lang w:val="kk-KZ"/>
        </w:rPr>
        <w:t>тері</w:t>
      </w:r>
      <w:r w:rsidR="00900B61" w:rsidRPr="00900B61">
        <w:rPr>
          <w:rFonts w:ascii="Times New Roman" w:hAnsi="Times New Roman" w:cs="Times New Roman"/>
          <w:b/>
          <w:sz w:val="28"/>
          <w:szCs w:val="28"/>
        </w:rPr>
        <w:t>)</w:t>
      </w: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4BB" w:rsidRPr="009A2D05" w:rsidRDefault="00B124BB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D61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Өзіндік жұмыстардың жоспары бойынша </w:t>
      </w:r>
      <w:r w:rsidR="008E6E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нұсқаулықтар </w:t>
      </w:r>
    </w:p>
    <w:p w:rsidR="00495C03" w:rsidRDefault="008E6E6D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6E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r w:rsidR="00650264">
        <w:rPr>
          <w:rFonts w:ascii="Times New Roman" w:hAnsi="Times New Roman" w:cs="Times New Roman"/>
          <w:sz w:val="28"/>
          <w:szCs w:val="28"/>
          <w:lang w:val="kk-KZ"/>
        </w:rPr>
        <w:t>таным</w:t>
      </w:r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әдіснамасының</w:t>
      </w:r>
      <w:proofErr w:type="spellEnd"/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8E6E6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курс</w:t>
      </w:r>
      <w:r w:rsidR="00B850E8">
        <w:rPr>
          <w:rFonts w:ascii="Times New Roman" w:hAnsi="Times New Roman" w:cs="Times New Roman"/>
          <w:sz w:val="28"/>
          <w:szCs w:val="28"/>
        </w:rPr>
        <w:t>ының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бағдарламасы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докторанттар</w:t>
      </w:r>
      <w:proofErr w:type="spellEnd"/>
      <w:r w:rsidR="00846763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тарих</w:t>
      </w:r>
      <w:r w:rsidR="00B850E8">
        <w:rPr>
          <w:rFonts w:ascii="Times New Roman" w:hAnsi="Times New Roman" w:cs="Times New Roman"/>
          <w:sz w:val="28"/>
          <w:szCs w:val="28"/>
        </w:rPr>
        <w:t>тың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әдіснамасы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B850E8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түсінуге</w:t>
      </w:r>
      <w:proofErr w:type="spellEnd"/>
      <w:r w:rsidRPr="008E6E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тарих</w:t>
      </w:r>
      <w:r w:rsidR="00B850E8">
        <w:rPr>
          <w:rFonts w:ascii="Times New Roman" w:hAnsi="Times New Roman" w:cs="Times New Roman"/>
          <w:sz w:val="28"/>
          <w:szCs w:val="28"/>
        </w:rPr>
        <w:t>тың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әдіснамасының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заңд</w:t>
      </w:r>
      <w:proofErr w:type="spellEnd"/>
      <w:r w:rsidR="00B850E8">
        <w:rPr>
          <w:rFonts w:ascii="Times New Roman" w:hAnsi="Times New Roman" w:cs="Times New Roman"/>
          <w:sz w:val="28"/>
          <w:szCs w:val="28"/>
          <w:lang w:val="kk-KZ"/>
        </w:rPr>
        <w:t>ылықтар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E6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E6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бағыттарын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анықтауға</w:t>
      </w:r>
      <w:proofErr w:type="spellEnd"/>
      <w:r w:rsidR="00B8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E8">
        <w:rPr>
          <w:rFonts w:ascii="Times New Roman" w:hAnsi="Times New Roman" w:cs="Times New Roman"/>
          <w:sz w:val="28"/>
          <w:szCs w:val="28"/>
        </w:rPr>
        <w:t>бағытта</w:t>
      </w:r>
      <w:proofErr w:type="spellEnd"/>
      <w:r w:rsidR="00846763">
        <w:rPr>
          <w:rFonts w:ascii="Times New Roman" w:hAnsi="Times New Roman" w:cs="Times New Roman"/>
          <w:sz w:val="28"/>
          <w:szCs w:val="28"/>
          <w:lang w:val="kk-KZ"/>
        </w:rPr>
        <w:t>лған</w:t>
      </w:r>
      <w:r w:rsidRPr="008E6E6D">
        <w:rPr>
          <w:rFonts w:ascii="Times New Roman" w:hAnsi="Times New Roman" w:cs="Times New Roman"/>
          <w:sz w:val="28"/>
          <w:szCs w:val="28"/>
        </w:rPr>
        <w:t>.</w:t>
      </w:r>
      <w:r w:rsidR="00437F49" w:rsidRPr="00437F49">
        <w:rPr>
          <w:rFonts w:ascii="Times New Roman" w:hAnsi="Times New Roman" w:cs="Times New Roman"/>
          <w:sz w:val="28"/>
          <w:szCs w:val="28"/>
          <w:lang w:val="kk-KZ"/>
        </w:rPr>
        <w:t xml:space="preserve">Курстың негізгі тақырыптарын оқып-үйрену барысында студенттер әрбір </w:t>
      </w:r>
      <w:r w:rsidR="00437F49">
        <w:rPr>
          <w:rFonts w:ascii="Times New Roman" w:hAnsi="Times New Roman" w:cs="Times New Roman"/>
          <w:sz w:val="28"/>
          <w:szCs w:val="28"/>
          <w:lang w:val="kk-KZ"/>
        </w:rPr>
        <w:t>дәрісті</w:t>
      </w:r>
      <w:r w:rsidR="00437F49" w:rsidRPr="00437F49">
        <w:rPr>
          <w:rFonts w:ascii="Times New Roman" w:hAnsi="Times New Roman" w:cs="Times New Roman"/>
          <w:sz w:val="28"/>
          <w:szCs w:val="28"/>
          <w:lang w:val="kk-KZ"/>
        </w:rPr>
        <w:t xml:space="preserve">ң материалдарын мұқият оқып, зерттеп, зерттелетін үрдістер мен құбылыстардың себеп-салдарлық байланыстарын анықтауға, </w:t>
      </w:r>
      <w:r w:rsidR="000B39D0">
        <w:rPr>
          <w:rFonts w:ascii="Times New Roman" w:hAnsi="Times New Roman" w:cs="Times New Roman"/>
          <w:sz w:val="28"/>
          <w:szCs w:val="28"/>
          <w:lang w:val="kk-KZ"/>
        </w:rPr>
        <w:t>заңдылықтарын</w:t>
      </w:r>
      <w:r w:rsidR="00437F49" w:rsidRPr="00437F49">
        <w:rPr>
          <w:rFonts w:ascii="Times New Roman" w:hAnsi="Times New Roman" w:cs="Times New Roman"/>
          <w:sz w:val="28"/>
          <w:szCs w:val="28"/>
          <w:lang w:val="kk-KZ"/>
        </w:rPr>
        <w:t xml:space="preserve"> қадағалауға, түсініктер мен терминдерді түсінуге тырысуы керек.</w:t>
      </w:r>
      <w:r w:rsidR="00E47CC1">
        <w:rPr>
          <w:rFonts w:ascii="Times New Roman" w:hAnsi="Times New Roman" w:cs="Times New Roman"/>
          <w:sz w:val="28"/>
          <w:szCs w:val="28"/>
          <w:lang w:val="kk-KZ"/>
        </w:rPr>
        <w:t>Өзіндік</w:t>
      </w:r>
      <w:r w:rsidR="009F2E01">
        <w:rPr>
          <w:rFonts w:ascii="Times New Roman" w:hAnsi="Times New Roman" w:cs="Times New Roman"/>
          <w:sz w:val="28"/>
          <w:szCs w:val="28"/>
          <w:lang w:val="kk-KZ"/>
        </w:rPr>
        <w:t xml:space="preserve"> жұмыстың нақтыланған тақырыбында</w:t>
      </w:r>
      <w:r w:rsidR="00A338C9" w:rsidRPr="00A338C9">
        <w:rPr>
          <w:rFonts w:ascii="Times New Roman" w:hAnsi="Times New Roman" w:cs="Times New Roman"/>
          <w:sz w:val="28"/>
          <w:szCs w:val="28"/>
          <w:lang w:val="kk-KZ"/>
        </w:rPr>
        <w:t xml:space="preserve"> жұмыс істей бастағаннан кейін, докторант, ең алдымен, оқытушы </w:t>
      </w:r>
      <w:r w:rsidR="004B2E49">
        <w:rPr>
          <w:rFonts w:ascii="Times New Roman" w:hAnsi="Times New Roman" w:cs="Times New Roman"/>
          <w:sz w:val="28"/>
          <w:szCs w:val="28"/>
          <w:lang w:val="kk-KZ"/>
        </w:rPr>
        <w:t xml:space="preserve">ұсынған </w:t>
      </w:r>
      <w:r w:rsidR="009F2E01">
        <w:rPr>
          <w:rFonts w:ascii="Times New Roman" w:hAnsi="Times New Roman" w:cs="Times New Roman"/>
          <w:sz w:val="28"/>
          <w:szCs w:val="28"/>
          <w:lang w:val="kk-KZ"/>
        </w:rPr>
        <w:t>тізімнің ішінен</w:t>
      </w:r>
      <w:r w:rsidR="004B2E49" w:rsidRPr="004B2E49">
        <w:rPr>
          <w:rFonts w:ascii="Times New Roman" w:hAnsi="Times New Roman" w:cs="Times New Roman"/>
          <w:sz w:val="28"/>
          <w:szCs w:val="28"/>
          <w:lang w:val="kk-KZ"/>
        </w:rPr>
        <w:t xml:space="preserve">негізгі </w:t>
      </w:r>
      <w:r w:rsidR="00A338C9" w:rsidRPr="00A338C9">
        <w:rPr>
          <w:rFonts w:ascii="Times New Roman" w:hAnsi="Times New Roman" w:cs="Times New Roman"/>
          <w:sz w:val="28"/>
          <w:szCs w:val="28"/>
          <w:lang w:val="kk-KZ"/>
        </w:rPr>
        <w:t>ұсынылған әдебиеттерді зерттеуі керек.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>Содан кейін қосымша әдебиеттермен жұмыс істеу</w:t>
      </w:r>
      <w:r w:rsidR="00A01C4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 xml:space="preserve"> керек. </w:t>
      </w:r>
      <w:r w:rsidR="009D04CE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9D04CE" w:rsidRPr="009D04CE">
        <w:rPr>
          <w:rFonts w:ascii="Times New Roman" w:hAnsi="Times New Roman" w:cs="Times New Roman"/>
          <w:sz w:val="28"/>
          <w:szCs w:val="28"/>
          <w:lang w:val="kk-KZ"/>
        </w:rPr>
        <w:t xml:space="preserve">окторант </w:t>
      </w:r>
      <w:r w:rsidR="009D04C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1629B">
        <w:rPr>
          <w:rFonts w:ascii="Times New Roman" w:hAnsi="Times New Roman" w:cs="Times New Roman"/>
          <w:sz w:val="28"/>
          <w:szCs w:val="28"/>
          <w:lang w:val="kk-KZ"/>
        </w:rPr>
        <w:t>егізгі монографиялық жұмыстарды</w:t>
      </w:r>
      <w:r w:rsidR="008663A4">
        <w:rPr>
          <w:rFonts w:ascii="Times New Roman" w:hAnsi="Times New Roman" w:cs="Times New Roman"/>
          <w:sz w:val="28"/>
          <w:szCs w:val="28"/>
          <w:lang w:val="kk-KZ"/>
        </w:rPr>
        <w:t xml:space="preserve">конспектілей отырып, 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>әр</w:t>
      </w:r>
      <w:r w:rsidR="00E1629B">
        <w:rPr>
          <w:rFonts w:ascii="Times New Roman" w:hAnsi="Times New Roman" w:cs="Times New Roman"/>
          <w:sz w:val="28"/>
          <w:szCs w:val="28"/>
          <w:lang w:val="kk-KZ"/>
        </w:rPr>
        <w:t>бір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 xml:space="preserve"> тарихшы тұжырымдамасын</w:t>
      </w:r>
      <w:r w:rsidR="008663A4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1B4296">
        <w:rPr>
          <w:rFonts w:ascii="Times New Roman" w:hAnsi="Times New Roman" w:cs="Times New Roman"/>
          <w:sz w:val="28"/>
          <w:szCs w:val="28"/>
          <w:lang w:val="kk-KZ"/>
        </w:rPr>
        <w:t xml:space="preserve"> ерекшеліктеріне назар аудара отырып, 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 xml:space="preserve">оның </w:t>
      </w:r>
      <w:r w:rsidR="00E14C1D">
        <w:rPr>
          <w:rFonts w:ascii="Times New Roman" w:hAnsi="Times New Roman" w:cs="Times New Roman"/>
          <w:sz w:val="28"/>
          <w:szCs w:val="28"/>
          <w:lang w:val="kk-KZ"/>
        </w:rPr>
        <w:t>көзқарасы</w:t>
      </w:r>
      <w:r w:rsidR="001B4296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 xml:space="preserve">басқа </w:t>
      </w:r>
      <w:r w:rsidR="00647FFC">
        <w:rPr>
          <w:rFonts w:ascii="Times New Roman" w:hAnsi="Times New Roman" w:cs="Times New Roman"/>
          <w:sz w:val="28"/>
          <w:szCs w:val="28"/>
          <w:lang w:val="kk-KZ"/>
        </w:rPr>
        <w:t xml:space="preserve">ғалымдардың 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>көзқарастар</w:t>
      </w:r>
      <w:r w:rsidR="00E14C1D">
        <w:rPr>
          <w:rFonts w:ascii="Times New Roman" w:hAnsi="Times New Roman" w:cs="Times New Roman"/>
          <w:sz w:val="28"/>
          <w:szCs w:val="28"/>
          <w:lang w:val="kk-KZ"/>
        </w:rPr>
        <w:t xml:space="preserve">ы мен </w:t>
      </w:r>
      <w:r w:rsidR="00B12A06" w:rsidRPr="00B12A06">
        <w:rPr>
          <w:rFonts w:ascii="Times New Roman" w:hAnsi="Times New Roman" w:cs="Times New Roman"/>
          <w:sz w:val="28"/>
          <w:szCs w:val="28"/>
          <w:lang w:val="kk-KZ"/>
        </w:rPr>
        <w:t xml:space="preserve">берген бағасынан, қалай 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>ерекшеленетінін анықтау</w:t>
      </w:r>
      <w:r w:rsidR="00C83540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95C03" w:rsidRPr="00495C03">
        <w:rPr>
          <w:rFonts w:ascii="Times New Roman" w:hAnsi="Times New Roman" w:cs="Times New Roman"/>
          <w:sz w:val="28"/>
          <w:szCs w:val="28"/>
          <w:lang w:val="kk-KZ"/>
        </w:rPr>
        <w:t xml:space="preserve"> керек.</w:t>
      </w:r>
    </w:p>
    <w:p w:rsidR="00B078AC" w:rsidRPr="000E5B94" w:rsidRDefault="003E0AA8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0AA8">
        <w:rPr>
          <w:rFonts w:ascii="Times New Roman" w:hAnsi="Times New Roman" w:cs="Times New Roman"/>
          <w:sz w:val="28"/>
          <w:szCs w:val="28"/>
          <w:lang w:val="kk-KZ"/>
        </w:rPr>
        <w:t>Сонымен қатар, докторанттар</w:t>
      </w:r>
      <w:r w:rsidR="009314AD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D300D7">
        <w:rPr>
          <w:rFonts w:ascii="Times New Roman" w:hAnsi="Times New Roman" w:cs="Times New Roman"/>
          <w:sz w:val="28"/>
          <w:szCs w:val="28"/>
          <w:lang w:val="kk-KZ"/>
        </w:rPr>
        <w:t>негізгі</w:t>
      </w:r>
      <w:r w:rsidR="00AA5539">
        <w:rPr>
          <w:rFonts w:ascii="Times New Roman" w:hAnsi="Times New Roman" w:cs="Times New Roman"/>
          <w:sz w:val="28"/>
          <w:szCs w:val="28"/>
          <w:lang w:val="kk-KZ"/>
        </w:rPr>
        <w:t xml:space="preserve"> нә</w:t>
      </w:r>
      <w:r w:rsidR="00304A14">
        <w:rPr>
          <w:rFonts w:ascii="Times New Roman" w:hAnsi="Times New Roman" w:cs="Times New Roman"/>
          <w:sz w:val="28"/>
          <w:szCs w:val="28"/>
          <w:lang w:val="kk-KZ"/>
        </w:rPr>
        <w:t>рсені ажырата ал</w:t>
      </w:r>
      <w:r w:rsidR="009314AD">
        <w:rPr>
          <w:rFonts w:ascii="Times New Roman" w:hAnsi="Times New Roman" w:cs="Times New Roman"/>
          <w:sz w:val="28"/>
          <w:szCs w:val="28"/>
          <w:lang w:val="kk-KZ"/>
        </w:rPr>
        <w:t xml:space="preserve">у дағдысы </w:t>
      </w:r>
      <w:r w:rsidR="00605109">
        <w:rPr>
          <w:rFonts w:ascii="Times New Roman" w:hAnsi="Times New Roman" w:cs="Times New Roman"/>
          <w:sz w:val="28"/>
          <w:szCs w:val="28"/>
          <w:lang w:val="kk-KZ"/>
        </w:rPr>
        <w:t>қалыптасады</w:t>
      </w:r>
      <w:r w:rsidR="00A01C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172AF" w:rsidRPr="005B0602">
        <w:rPr>
          <w:rFonts w:ascii="Times New Roman" w:hAnsi="Times New Roman" w:cs="Times New Roman"/>
          <w:sz w:val="28"/>
          <w:szCs w:val="28"/>
          <w:lang w:val="kk-KZ"/>
        </w:rPr>
        <w:t>Тарихи дереккөзд</w:t>
      </w:r>
      <w:r w:rsidR="005B0602">
        <w:rPr>
          <w:rFonts w:ascii="Times New Roman" w:hAnsi="Times New Roman" w:cs="Times New Roman"/>
          <w:sz w:val="28"/>
          <w:szCs w:val="28"/>
          <w:lang w:val="kk-KZ"/>
        </w:rPr>
        <w:t xml:space="preserve">ермен жұмыс істеудің негізінде </w:t>
      </w:r>
      <w:r w:rsidR="005B0602" w:rsidRPr="005B0602">
        <w:rPr>
          <w:rFonts w:ascii="Times New Roman" w:hAnsi="Times New Roman" w:cs="Times New Roman"/>
          <w:sz w:val="28"/>
          <w:szCs w:val="28"/>
          <w:lang w:val="kk-KZ"/>
        </w:rPr>
        <w:t>докторанттар</w:t>
      </w:r>
      <w:r w:rsidR="00236DF3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4172AF" w:rsidRPr="005B0602">
        <w:rPr>
          <w:rFonts w:ascii="Times New Roman" w:hAnsi="Times New Roman" w:cs="Times New Roman"/>
          <w:sz w:val="28"/>
          <w:szCs w:val="28"/>
          <w:lang w:val="kk-KZ"/>
        </w:rPr>
        <w:t xml:space="preserve"> мәселе бойынша өз пікірін қалыпт</w:t>
      </w:r>
      <w:r w:rsidR="003670E4">
        <w:rPr>
          <w:rFonts w:ascii="Times New Roman" w:hAnsi="Times New Roman" w:cs="Times New Roman"/>
          <w:sz w:val="28"/>
          <w:szCs w:val="28"/>
          <w:lang w:val="kk-KZ"/>
        </w:rPr>
        <w:t>астыруға</w:t>
      </w:r>
      <w:r w:rsidR="001E6D8D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43115E">
        <w:rPr>
          <w:rFonts w:ascii="Times New Roman" w:hAnsi="Times New Roman" w:cs="Times New Roman"/>
          <w:sz w:val="28"/>
          <w:szCs w:val="28"/>
          <w:lang w:val="kk-KZ"/>
        </w:rPr>
        <w:t xml:space="preserve">ғылыми сын </w:t>
      </w:r>
      <w:r w:rsidR="003670E4">
        <w:rPr>
          <w:rFonts w:ascii="Times New Roman" w:hAnsi="Times New Roman" w:cs="Times New Roman"/>
          <w:sz w:val="28"/>
          <w:szCs w:val="28"/>
          <w:lang w:val="kk-KZ"/>
        </w:rPr>
        <w:t>тәжірибесін жинақтау</w:t>
      </w:r>
      <w:r w:rsidR="004172AF" w:rsidRPr="005B0602">
        <w:rPr>
          <w:rFonts w:ascii="Times New Roman" w:hAnsi="Times New Roman" w:cs="Times New Roman"/>
          <w:sz w:val="28"/>
          <w:szCs w:val="28"/>
          <w:lang w:val="kk-KZ"/>
        </w:rPr>
        <w:t>ға мүмкіндік береді.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Университетте білім алу </w:t>
      </w:r>
      <w:r w:rsidR="001B51ED">
        <w:rPr>
          <w:rFonts w:ascii="Times New Roman" w:hAnsi="Times New Roman" w:cs="Times New Roman"/>
          <w:sz w:val="28"/>
          <w:szCs w:val="28"/>
          <w:lang w:val="kk-KZ"/>
        </w:rPr>
        <w:t>өзіндік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 жұмыс дағдысы</w:t>
      </w:r>
      <w:r w:rsidR="001B51ED">
        <w:rPr>
          <w:rFonts w:ascii="Times New Roman" w:hAnsi="Times New Roman" w:cs="Times New Roman"/>
          <w:sz w:val="28"/>
          <w:szCs w:val="28"/>
          <w:lang w:val="kk-KZ"/>
        </w:rPr>
        <w:t xml:space="preserve"> болмаса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045852" w:rsidRPr="00045852">
        <w:rPr>
          <w:rFonts w:ascii="Times New Roman" w:hAnsi="Times New Roman" w:cs="Times New Roman"/>
          <w:sz w:val="28"/>
          <w:szCs w:val="28"/>
          <w:lang w:val="kk-KZ"/>
        </w:rPr>
        <w:t xml:space="preserve">дербес жұмыс барысында білімдерін 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үнемі толықтыруға, жаңартуға және </w:t>
      </w:r>
      <w:r w:rsidR="00C50F8A">
        <w:rPr>
          <w:rFonts w:ascii="Times New Roman" w:hAnsi="Times New Roman" w:cs="Times New Roman"/>
          <w:sz w:val="28"/>
          <w:szCs w:val="28"/>
          <w:lang w:val="kk-KZ"/>
        </w:rPr>
        <w:t>жетілдіруге тұрақты ұмтылы</w:t>
      </w:r>
      <w:r w:rsidR="00045852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B61A6B" w:rsidRPr="00B61A6B">
        <w:rPr>
          <w:rFonts w:ascii="Times New Roman" w:hAnsi="Times New Roman" w:cs="Times New Roman"/>
          <w:sz w:val="28"/>
          <w:szCs w:val="28"/>
          <w:lang w:val="kk-KZ"/>
        </w:rPr>
        <w:t xml:space="preserve">болмаса 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мүмкін емес, оның барысында докторант </w:t>
      </w:r>
      <w:r w:rsidR="007D3885">
        <w:rPr>
          <w:rFonts w:ascii="Times New Roman" w:hAnsi="Times New Roman" w:cs="Times New Roman"/>
          <w:sz w:val="28"/>
          <w:szCs w:val="28"/>
          <w:lang w:val="kk-KZ"/>
        </w:rPr>
        <w:t>танымдық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тапсырмаларды ажырата білуі керек, оларды</w:t>
      </w:r>
      <w:r w:rsidR="007D3885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E17F38" w:rsidRPr="00E17F38">
        <w:rPr>
          <w:rFonts w:ascii="Times New Roman" w:hAnsi="Times New Roman" w:cs="Times New Roman"/>
          <w:sz w:val="28"/>
          <w:szCs w:val="28"/>
          <w:lang w:val="kk-KZ"/>
        </w:rPr>
        <w:t xml:space="preserve"> шешу жолдарын таңдауы керек.</w:t>
      </w:r>
      <w:r w:rsidR="003D6720">
        <w:rPr>
          <w:rFonts w:ascii="Times New Roman" w:hAnsi="Times New Roman" w:cs="Times New Roman"/>
          <w:sz w:val="28"/>
          <w:szCs w:val="28"/>
          <w:lang w:val="kk-KZ"/>
        </w:rPr>
        <w:t>Өзіндік</w:t>
      </w:r>
      <w:r w:rsidR="003D6720" w:rsidRPr="003D6720">
        <w:rPr>
          <w:rFonts w:ascii="Times New Roman" w:hAnsi="Times New Roman" w:cs="Times New Roman"/>
          <w:sz w:val="28"/>
          <w:szCs w:val="28"/>
          <w:lang w:val="kk-KZ"/>
        </w:rPr>
        <w:t xml:space="preserve"> жұмыс - тарихты зерттеу үдерісінің маңызды бөлігі.</w:t>
      </w:r>
      <w:r w:rsidR="00A70AC3" w:rsidRPr="00A70AC3">
        <w:rPr>
          <w:rFonts w:ascii="Times New Roman" w:hAnsi="Times New Roman" w:cs="Times New Roman"/>
          <w:sz w:val="28"/>
          <w:szCs w:val="28"/>
          <w:lang w:val="kk-KZ"/>
        </w:rPr>
        <w:t>Өздік</w:t>
      </w:r>
      <w:r w:rsidR="00A70AC3">
        <w:rPr>
          <w:rFonts w:ascii="Times New Roman" w:hAnsi="Times New Roman" w:cs="Times New Roman"/>
          <w:sz w:val="28"/>
          <w:szCs w:val="28"/>
          <w:lang w:val="kk-KZ"/>
        </w:rPr>
        <w:t xml:space="preserve"> жұмыстың</w:t>
      </w:r>
      <w:r w:rsidR="00CA2B25">
        <w:rPr>
          <w:rFonts w:ascii="Times New Roman" w:hAnsi="Times New Roman" w:cs="Times New Roman"/>
          <w:sz w:val="28"/>
          <w:szCs w:val="28"/>
          <w:lang w:val="kk-KZ"/>
        </w:rPr>
        <w:t xml:space="preserve"> мақсаты дәрістерде жинақтал</w:t>
      </w:r>
      <w:r w:rsidR="00A70AC3" w:rsidRPr="00A70AC3">
        <w:rPr>
          <w:rFonts w:ascii="Times New Roman" w:hAnsi="Times New Roman" w:cs="Times New Roman"/>
          <w:sz w:val="28"/>
          <w:szCs w:val="28"/>
          <w:lang w:val="kk-KZ"/>
        </w:rPr>
        <w:t>ған білімдерін нығайту болып табылады.</w:t>
      </w:r>
      <w:r w:rsidR="003271CE" w:rsidRPr="00E44519">
        <w:rPr>
          <w:rFonts w:ascii="Times New Roman" w:hAnsi="Times New Roman" w:cs="Times New Roman"/>
          <w:sz w:val="28"/>
          <w:szCs w:val="28"/>
          <w:lang w:val="kk-KZ"/>
        </w:rPr>
        <w:t>Сонымен қатар, өз бетінше жұмыс істеу барысында көптеген дағдылар</w:t>
      </w:r>
      <w:r w:rsidR="00E44519">
        <w:rPr>
          <w:rFonts w:ascii="Times New Roman" w:hAnsi="Times New Roman" w:cs="Times New Roman"/>
          <w:sz w:val="28"/>
          <w:szCs w:val="28"/>
          <w:lang w:val="kk-KZ"/>
        </w:rPr>
        <w:t>ды жетілдіре</w:t>
      </w:r>
      <w:r w:rsidR="003271CE" w:rsidRPr="00E44519">
        <w:rPr>
          <w:rFonts w:ascii="Times New Roman" w:hAnsi="Times New Roman" w:cs="Times New Roman"/>
          <w:sz w:val="28"/>
          <w:szCs w:val="28"/>
          <w:lang w:val="kk-KZ"/>
        </w:rPr>
        <w:t xml:space="preserve">ді, әрі олар </w:t>
      </w:r>
      <w:r w:rsidR="00E44519">
        <w:rPr>
          <w:rFonts w:ascii="Times New Roman" w:hAnsi="Times New Roman" w:cs="Times New Roman"/>
          <w:sz w:val="28"/>
          <w:szCs w:val="28"/>
          <w:lang w:val="kk-KZ"/>
        </w:rPr>
        <w:t>алдағы уақытта</w:t>
      </w:r>
      <w:r w:rsidR="003271CE" w:rsidRPr="00E44519">
        <w:rPr>
          <w:rFonts w:ascii="Times New Roman" w:hAnsi="Times New Roman" w:cs="Times New Roman"/>
          <w:sz w:val="28"/>
          <w:szCs w:val="28"/>
          <w:lang w:val="kk-KZ"/>
        </w:rPr>
        <w:t xml:space="preserve"> зерттеулер </w:t>
      </w:r>
      <w:r w:rsidR="00E44519">
        <w:rPr>
          <w:rFonts w:ascii="Times New Roman" w:hAnsi="Times New Roman" w:cs="Times New Roman"/>
          <w:sz w:val="28"/>
          <w:szCs w:val="28"/>
          <w:lang w:val="kk-KZ"/>
        </w:rPr>
        <w:t>барысында</w:t>
      </w:r>
      <w:r w:rsidR="00FC27D6">
        <w:rPr>
          <w:rFonts w:ascii="Times New Roman" w:hAnsi="Times New Roman" w:cs="Times New Roman"/>
          <w:sz w:val="28"/>
          <w:szCs w:val="28"/>
          <w:lang w:val="kk-KZ"/>
        </w:rPr>
        <w:t>қажет</w:t>
      </w:r>
      <w:r w:rsidR="00674FD4">
        <w:rPr>
          <w:rFonts w:ascii="Times New Roman" w:hAnsi="Times New Roman" w:cs="Times New Roman"/>
          <w:sz w:val="28"/>
          <w:szCs w:val="28"/>
          <w:lang w:val="kk-KZ"/>
        </w:rPr>
        <w:t xml:space="preserve">болады </w:t>
      </w:r>
      <w:r w:rsidR="00FC27D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674FD4">
        <w:rPr>
          <w:rFonts w:ascii="Times New Roman" w:hAnsi="Times New Roman" w:cs="Times New Roman"/>
          <w:sz w:val="28"/>
          <w:szCs w:val="28"/>
          <w:lang w:val="kk-KZ"/>
        </w:rPr>
        <w:t>әсіресе, алғашқы дереккөздерімен</w:t>
      </w:r>
      <w:r w:rsidR="003271CE" w:rsidRPr="00E44519">
        <w:rPr>
          <w:rFonts w:ascii="Times New Roman" w:hAnsi="Times New Roman" w:cs="Times New Roman"/>
          <w:sz w:val="28"/>
          <w:szCs w:val="28"/>
          <w:lang w:val="kk-KZ"/>
        </w:rPr>
        <w:t>, әдебиет</w:t>
      </w:r>
      <w:r w:rsidR="00E75465">
        <w:rPr>
          <w:rFonts w:ascii="Times New Roman" w:hAnsi="Times New Roman" w:cs="Times New Roman"/>
          <w:sz w:val="28"/>
          <w:szCs w:val="28"/>
          <w:lang w:val="kk-KZ"/>
        </w:rPr>
        <w:t xml:space="preserve">термен </w:t>
      </w:r>
      <w:r w:rsidR="00E75465" w:rsidRPr="00E75465">
        <w:rPr>
          <w:rFonts w:ascii="Times New Roman" w:hAnsi="Times New Roman" w:cs="Times New Roman"/>
          <w:sz w:val="28"/>
          <w:szCs w:val="28"/>
          <w:lang w:val="kk-KZ"/>
        </w:rPr>
        <w:t>жұмыс істеу</w:t>
      </w:r>
      <w:r w:rsidR="00156266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E7546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654F">
        <w:rPr>
          <w:rFonts w:ascii="Times New Roman" w:hAnsi="Times New Roman" w:cs="Times New Roman"/>
          <w:sz w:val="28"/>
          <w:szCs w:val="28"/>
          <w:lang w:val="kk-KZ"/>
        </w:rPr>
        <w:t xml:space="preserve">ең маңыздысын анықтай отырып, монографиялық әдебиеттерді конспектілеуді </w:t>
      </w:r>
      <w:r w:rsidR="003271CE" w:rsidRPr="00E44519">
        <w:rPr>
          <w:rFonts w:ascii="Times New Roman" w:hAnsi="Times New Roman" w:cs="Times New Roman"/>
          <w:sz w:val="28"/>
          <w:szCs w:val="28"/>
          <w:lang w:val="kk-KZ"/>
        </w:rPr>
        <w:t>және т.б.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3D25" w:rsidRPr="00B53D25">
        <w:rPr>
          <w:rFonts w:ascii="Times New Roman" w:hAnsi="Times New Roman" w:cs="Times New Roman"/>
          <w:sz w:val="28"/>
          <w:szCs w:val="28"/>
          <w:lang w:val="kk-KZ"/>
        </w:rPr>
        <w:t xml:space="preserve">Өзіндік жұмыстың ерекшелігі </w:t>
      </w:r>
      <w:r w:rsidR="008D10E8">
        <w:rPr>
          <w:rFonts w:ascii="Times New Roman" w:hAnsi="Times New Roman" w:cs="Times New Roman"/>
          <w:sz w:val="28"/>
          <w:szCs w:val="28"/>
          <w:lang w:val="kk-KZ"/>
        </w:rPr>
        <w:t>оқытушының</w:t>
      </w:r>
      <w:r w:rsidR="00B53D25" w:rsidRPr="00B53D25">
        <w:rPr>
          <w:rFonts w:ascii="Times New Roman" w:hAnsi="Times New Roman" w:cs="Times New Roman"/>
          <w:sz w:val="28"/>
          <w:szCs w:val="28"/>
          <w:lang w:val="kk-KZ"/>
        </w:rPr>
        <w:t xml:space="preserve"> тікелей бақылауында және қадағалауында болуы керек деп айтуға болады. </w:t>
      </w:r>
      <w:r w:rsidR="00B53D25" w:rsidRPr="008D10E8">
        <w:rPr>
          <w:rFonts w:ascii="Times New Roman" w:hAnsi="Times New Roman" w:cs="Times New Roman"/>
          <w:sz w:val="28"/>
          <w:szCs w:val="28"/>
          <w:lang w:val="kk-KZ"/>
        </w:rPr>
        <w:t xml:space="preserve">Ең алдымен, 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>оқытушы</w:t>
      </w:r>
      <w:r w:rsidR="00B53D25" w:rsidRPr="008D10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>білім алушыларға</w:t>
      </w:r>
      <w:r w:rsidR="00B53D25" w:rsidRPr="008D10E8">
        <w:rPr>
          <w:rFonts w:ascii="Times New Roman" w:hAnsi="Times New Roman" w:cs="Times New Roman"/>
          <w:sz w:val="28"/>
          <w:szCs w:val="28"/>
          <w:lang w:val="kk-KZ"/>
        </w:rPr>
        <w:t xml:space="preserve"> өз бетінше жұмыс істеу үшін тапсырмаларды дайындайды, содан кейін оларды жүзеге асырудың д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>ұрыстығы</w:t>
      </w:r>
      <w:r w:rsidR="00B53D25" w:rsidRPr="008D10E8">
        <w:rPr>
          <w:rFonts w:ascii="Times New Roman" w:hAnsi="Times New Roman" w:cs="Times New Roman"/>
          <w:sz w:val="28"/>
          <w:szCs w:val="28"/>
          <w:lang w:val="kk-KZ"/>
        </w:rPr>
        <w:t xml:space="preserve"> мен дәлдігін тексереді.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78AC" w:rsidRPr="00C32C60">
        <w:rPr>
          <w:rFonts w:ascii="Times New Roman" w:hAnsi="Times New Roman" w:cs="Times New Roman"/>
          <w:sz w:val="28"/>
          <w:szCs w:val="28"/>
          <w:lang w:val="kk-KZ"/>
        </w:rPr>
        <w:t>Өз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 xml:space="preserve"> бетімен жұмыс істеу нысана</w:t>
      </w:r>
      <w:r w:rsidR="00B078AC" w:rsidRPr="00C32C60">
        <w:rPr>
          <w:rFonts w:ascii="Times New Roman" w:hAnsi="Times New Roman" w:cs="Times New Roman"/>
          <w:sz w:val="28"/>
          <w:szCs w:val="28"/>
          <w:lang w:val="kk-KZ"/>
        </w:rPr>
        <w:t>лары мен әдістері оқылатын м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>әліметтердің</w:t>
      </w:r>
      <w:r w:rsidR="00B078AC" w:rsidRPr="00C32C60">
        <w:rPr>
          <w:rFonts w:ascii="Times New Roman" w:hAnsi="Times New Roman" w:cs="Times New Roman"/>
          <w:sz w:val="28"/>
          <w:szCs w:val="28"/>
          <w:lang w:val="kk-KZ"/>
        </w:rPr>
        <w:t xml:space="preserve"> тақырыбына, курсына, күрделілігінің деңгейіне және </w:t>
      </w:r>
      <w:r w:rsidR="00C32C60">
        <w:rPr>
          <w:rFonts w:ascii="Times New Roman" w:hAnsi="Times New Roman" w:cs="Times New Roman"/>
          <w:sz w:val="28"/>
          <w:szCs w:val="28"/>
          <w:lang w:val="kk-KZ"/>
        </w:rPr>
        <w:t>білім алушылардың</w:t>
      </w:r>
      <w:r w:rsidR="00B078AC" w:rsidRPr="00C32C60">
        <w:rPr>
          <w:rFonts w:ascii="Times New Roman" w:hAnsi="Times New Roman" w:cs="Times New Roman"/>
          <w:sz w:val="28"/>
          <w:szCs w:val="28"/>
          <w:lang w:val="kk-KZ"/>
        </w:rPr>
        <w:t xml:space="preserve"> өзіндік дайындығына қарай кеңінен өзгеруі мүмкін. 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«Тарихи 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>таным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 әдіснамасының мәселелері» курсын оқып үйренуде қолданылатын 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>дербес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 жұмыстың ең кең таралған 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>нысандары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ның бірі 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>ұғымдард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ы нақтылау және тарих әдіснамасында 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>тұлғаларды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 зерттеу деп атауға болады. Төменде дайындық деңгейіне, 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lastRenderedPageBreak/>
        <w:t>зерттелетін материалдың күрделілігіне байланысты өзгере алатын докторанттардың ө</w:t>
      </w:r>
      <w:r w:rsidR="000E5B94" w:rsidRPr="000E5B94">
        <w:rPr>
          <w:rFonts w:ascii="Times New Roman" w:hAnsi="Times New Roman" w:cs="Times New Roman"/>
          <w:sz w:val="28"/>
          <w:szCs w:val="28"/>
          <w:lang w:val="kk-KZ"/>
        </w:rPr>
        <w:t>зіндік жұмысына арналған үлгі</w:t>
      </w:r>
      <w:r w:rsidR="000E5B94">
        <w:rPr>
          <w:rFonts w:ascii="Times New Roman" w:hAnsi="Times New Roman" w:cs="Times New Roman"/>
          <w:sz w:val="28"/>
          <w:szCs w:val="28"/>
          <w:lang w:val="kk-KZ"/>
        </w:rPr>
        <w:t xml:space="preserve"> ретінде</w:t>
      </w:r>
      <w:r w:rsidR="00B078AC"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 қарастырылған.</w:t>
      </w:r>
    </w:p>
    <w:p w:rsidR="00B124BB" w:rsidRPr="001D22C0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2141" w:rsidRDefault="000E5B94" w:rsidP="006C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b/>
          <w:sz w:val="28"/>
          <w:szCs w:val="28"/>
          <w:lang w:val="kk-KZ"/>
        </w:rPr>
        <w:t>1 т</w:t>
      </w:r>
      <w:r w:rsidRPr="006C16DF">
        <w:rPr>
          <w:rFonts w:ascii="Times New Roman" w:hAnsi="Times New Roman" w:cs="Times New Roman"/>
          <w:b/>
          <w:sz w:val="28"/>
          <w:szCs w:val="28"/>
        </w:rPr>
        <w:t>ақырып</w:t>
      </w:r>
      <w:r w:rsidRPr="006C16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spellStart"/>
      <w:r w:rsidR="00B078AC" w:rsidRPr="006C16DF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Pr="006C16DF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Pr="006C16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16DF">
        <w:rPr>
          <w:rFonts w:ascii="Times New Roman" w:hAnsi="Times New Roman" w:cs="Times New Roman"/>
          <w:b/>
          <w:sz w:val="28"/>
          <w:szCs w:val="28"/>
        </w:rPr>
        <w:t>әдіснама</w:t>
      </w:r>
      <w:proofErr w:type="spellEnd"/>
      <w:r w:rsidRPr="006C16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</w:t>
      </w:r>
    </w:p>
    <w:p w:rsidR="006C16DF" w:rsidRPr="006C16DF" w:rsidRDefault="006C16DF" w:rsidP="00A5214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16DF" w:rsidRDefault="00B078AC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5B94">
        <w:rPr>
          <w:rFonts w:ascii="Times New Roman" w:hAnsi="Times New Roman" w:cs="Times New Roman"/>
          <w:sz w:val="28"/>
          <w:szCs w:val="28"/>
          <w:lang w:val="kk-KZ"/>
        </w:rPr>
        <w:t>Ғылыми білі</w:t>
      </w:r>
      <w:r w:rsidR="00EC25C3">
        <w:rPr>
          <w:rFonts w:ascii="Times New Roman" w:hAnsi="Times New Roman" w:cs="Times New Roman"/>
          <w:sz w:val="28"/>
          <w:szCs w:val="28"/>
          <w:lang w:val="kk-KZ"/>
        </w:rPr>
        <w:t>мнің күнделікті өмірден айырмашылығы</w:t>
      </w:r>
      <w:r w:rsidRPr="000E5B94">
        <w:rPr>
          <w:rFonts w:ascii="Times New Roman" w:hAnsi="Times New Roman" w:cs="Times New Roman"/>
          <w:sz w:val="28"/>
          <w:szCs w:val="28"/>
          <w:lang w:val="kk-KZ"/>
        </w:rPr>
        <w:t xml:space="preserve"> қандай?</w:t>
      </w:r>
    </w:p>
    <w:p w:rsidR="006C16DF" w:rsidRDefault="00B078AC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>Ғылыми зерттеулер әдістерін жік</w:t>
      </w:r>
      <w:r w:rsidR="00EC25C3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теу. </w:t>
      </w:r>
    </w:p>
    <w:p w:rsidR="006C16DF" w:rsidRDefault="00EC25C3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>Тарихи әдіснама пәні болып табылады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....</w:t>
      </w:r>
    </w:p>
    <w:p w:rsidR="006C16DF" w:rsidRDefault="00B078AC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Тарих әдіснамасы қандай құрылым мен </w:t>
      </w:r>
      <w:r w:rsidR="00EC25C3" w:rsidRPr="006C16DF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атқарады?</w:t>
      </w:r>
      <w:r w:rsidR="006C16DF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C16DF" w:rsidRDefault="006C16DF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>Тарих әдіснамасы зерттейтін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мәселелердің ауқымы.</w:t>
      </w:r>
    </w:p>
    <w:p w:rsidR="006C16DF" w:rsidRDefault="006C16DF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>Тарихтың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әдіснамасы </w:t>
      </w:r>
      <w:r w:rsidRPr="006C16DF">
        <w:rPr>
          <w:rFonts w:ascii="Times New Roman" w:hAnsi="Times New Roman" w:cs="Times New Roman"/>
          <w:sz w:val="28"/>
          <w:szCs w:val="28"/>
          <w:lang w:val="kk-KZ"/>
        </w:rPr>
        <w:t>дербес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ғылыми </w:t>
      </w:r>
      <w:r w:rsidRPr="006C16DF">
        <w:rPr>
          <w:rFonts w:ascii="Times New Roman" w:hAnsi="Times New Roman" w:cs="Times New Roman"/>
          <w:sz w:val="28"/>
          <w:szCs w:val="28"/>
          <w:lang w:val="kk-KZ"/>
        </w:rPr>
        <w:t>пән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ретінде қа</w:t>
      </w:r>
      <w:r w:rsidRPr="006C16DF">
        <w:rPr>
          <w:rFonts w:ascii="Times New Roman" w:hAnsi="Times New Roman" w:cs="Times New Roman"/>
          <w:sz w:val="28"/>
          <w:szCs w:val="28"/>
          <w:lang w:val="kk-KZ"/>
        </w:rPr>
        <w:t>шан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пайда болды?</w:t>
      </w:r>
    </w:p>
    <w:p w:rsidR="006C16DF" w:rsidRPr="006C16DF" w:rsidRDefault="001D22C0" w:rsidP="00EC25C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Заманауи</w:t>
      </w:r>
      <w:r w:rsidR="00AE4CC6">
        <w:rPr>
          <w:rFonts w:ascii="Times New Roman" w:hAnsi="Times New Roman" w:cs="Times New Roman"/>
          <w:sz w:val="28"/>
          <w:szCs w:val="28"/>
          <w:lang w:val="kk-KZ"/>
        </w:rPr>
        <w:t xml:space="preserve"> тарихи ғылымның әдіснамалар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>ы қажет пе?</w:t>
      </w:r>
    </w:p>
    <w:p w:rsidR="006C16DF" w:rsidRDefault="006C16DF" w:rsidP="006C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16DF" w:rsidRDefault="00B078AC" w:rsidP="006C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C16DF" w:rsidRPr="006C16DF">
        <w:rPr>
          <w:rFonts w:ascii="Times New Roman" w:hAnsi="Times New Roman" w:cs="Times New Roman"/>
          <w:b/>
          <w:sz w:val="28"/>
          <w:szCs w:val="28"/>
          <w:lang w:val="kk-KZ"/>
        </w:rPr>
        <w:t>тер</w:t>
      </w:r>
    </w:p>
    <w:p w:rsidR="006C16DF" w:rsidRPr="00AD1B50" w:rsidRDefault="006C16DF" w:rsidP="006C1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Б. Г. Введение в методологию истории: Учеб.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>. М., 1989</w:t>
      </w:r>
    </w:p>
    <w:p w:rsidR="006C16DF" w:rsidRPr="00AD1B50" w:rsidRDefault="006C16DF" w:rsidP="006C1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М.Б. Методология истории. Учебное пособие. Красноярск, 2005</w:t>
      </w:r>
    </w:p>
    <w:p w:rsidR="006C16DF" w:rsidRPr="00AD1B50" w:rsidRDefault="006C16DF" w:rsidP="006C1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D1B50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6C16DF" w:rsidRDefault="006C16DF" w:rsidP="006C1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М., 2003</w:t>
      </w:r>
    </w:p>
    <w:p w:rsidR="006C16DF" w:rsidRPr="006C16DF" w:rsidRDefault="006C16DF" w:rsidP="006C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6DF" w:rsidRPr="006C16DF" w:rsidRDefault="00B078AC" w:rsidP="006C1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b/>
          <w:sz w:val="28"/>
          <w:szCs w:val="28"/>
        </w:rPr>
        <w:t xml:space="preserve">2 тақырып. </w:t>
      </w:r>
      <w:proofErr w:type="spellStart"/>
      <w:r w:rsidRPr="006C16DF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1D22C0">
        <w:rPr>
          <w:rFonts w:ascii="Times New Roman" w:hAnsi="Times New Roman" w:cs="Times New Roman"/>
          <w:b/>
          <w:sz w:val="28"/>
          <w:szCs w:val="28"/>
          <w:lang w:val="kk-KZ"/>
        </w:rPr>
        <w:t>тың</w:t>
      </w:r>
      <w:r w:rsidRPr="006C16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16DF">
        <w:rPr>
          <w:rFonts w:ascii="Times New Roman" w:hAnsi="Times New Roman" w:cs="Times New Roman"/>
          <w:b/>
          <w:sz w:val="28"/>
          <w:szCs w:val="28"/>
        </w:rPr>
        <w:t>пәні</w:t>
      </w:r>
      <w:proofErr w:type="spellEnd"/>
      <w:r w:rsidRPr="006C16DF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r w:rsidR="006C16DF">
        <w:rPr>
          <w:rFonts w:ascii="Times New Roman" w:hAnsi="Times New Roman" w:cs="Times New Roman"/>
          <w:b/>
          <w:sz w:val="28"/>
          <w:szCs w:val="28"/>
          <w:lang w:val="kk-KZ"/>
        </w:rPr>
        <w:t>объектісі</w:t>
      </w:r>
    </w:p>
    <w:p w:rsidR="001D22C0" w:rsidRDefault="001D22C0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16DF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>1. Тарих</w:t>
      </w:r>
      <w:r w:rsidR="006C16DF">
        <w:rPr>
          <w:rFonts w:ascii="Times New Roman" w:hAnsi="Times New Roman" w:cs="Times New Roman"/>
          <w:sz w:val="28"/>
          <w:szCs w:val="28"/>
          <w:lang w:val="kk-KZ"/>
        </w:rPr>
        <w:t>тың «пәні» мен «о</w:t>
      </w:r>
      <w:r w:rsidRPr="006C16DF">
        <w:rPr>
          <w:rFonts w:ascii="Times New Roman" w:hAnsi="Times New Roman" w:cs="Times New Roman"/>
          <w:sz w:val="28"/>
          <w:szCs w:val="28"/>
          <w:lang w:val="kk-KZ"/>
        </w:rPr>
        <w:t>бъектісі» ұғымдарының арасында қандай айырмашылық бар?</w:t>
      </w:r>
    </w:p>
    <w:p w:rsidR="0056559F" w:rsidRDefault="001D22C0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Тарих пән</w:t>
      </w:r>
      <w:r w:rsidR="00B078AC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ре</w:t>
      </w:r>
      <w:r w:rsidR="00766397">
        <w:rPr>
          <w:rFonts w:ascii="Times New Roman" w:hAnsi="Times New Roman" w:cs="Times New Roman"/>
          <w:sz w:val="28"/>
          <w:szCs w:val="28"/>
          <w:lang w:val="kk-KZ"/>
        </w:rPr>
        <w:t xml:space="preserve">тінде </w:t>
      </w:r>
      <w:r w:rsidR="0056559F">
        <w:rPr>
          <w:rFonts w:ascii="Times New Roman" w:hAnsi="Times New Roman" w:cs="Times New Roman"/>
          <w:sz w:val="28"/>
          <w:szCs w:val="28"/>
          <w:lang w:val="kk-KZ"/>
        </w:rPr>
        <w:t>психоаналитикалық бағыттағы зерттеушілер бөліп қарастыратындай, адам мен оның ішкі жан дүниесін зерделеу</w:t>
      </w:r>
      <w:r w:rsidR="0056559F"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559F">
        <w:rPr>
          <w:rFonts w:ascii="Times New Roman" w:hAnsi="Times New Roman" w:cs="Times New Roman"/>
          <w:sz w:val="28"/>
          <w:szCs w:val="28"/>
          <w:lang w:val="kk-KZ"/>
        </w:rPr>
        <w:t xml:space="preserve">қаншалықты ауқатты? </w:t>
      </w:r>
    </w:p>
    <w:p w:rsidR="001D22C0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16DF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56559F">
        <w:rPr>
          <w:rFonts w:ascii="Times New Roman" w:hAnsi="Times New Roman" w:cs="Times New Roman"/>
          <w:sz w:val="28"/>
          <w:szCs w:val="28"/>
          <w:lang w:val="kk-KZ"/>
        </w:rPr>
        <w:t>Ма</w:t>
      </w:r>
      <w:r w:rsidR="001D22C0">
        <w:rPr>
          <w:rFonts w:ascii="Times New Roman" w:hAnsi="Times New Roman" w:cs="Times New Roman"/>
          <w:sz w:val="28"/>
          <w:szCs w:val="28"/>
          <w:lang w:val="kk-KZ"/>
        </w:rPr>
        <w:t xml:space="preserve">рксизмнің және психотарихтың әдіснамалық нұсқауларында адами тұлғаны зерттеуде </w:t>
      </w:r>
      <w:r w:rsidRPr="0056559F"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="001D22C0">
        <w:rPr>
          <w:rFonts w:ascii="Times New Roman" w:hAnsi="Times New Roman" w:cs="Times New Roman"/>
          <w:sz w:val="28"/>
          <w:szCs w:val="28"/>
          <w:lang w:val="kk-KZ"/>
        </w:rPr>
        <w:t xml:space="preserve"> айырмашылықтары бар</w:t>
      </w:r>
      <w:r w:rsidRPr="0056559F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1D22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D22C0" w:rsidRPr="001D22C0" w:rsidRDefault="001D22C0" w:rsidP="001D22C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1D22C0" w:rsidRPr="00AD1B50" w:rsidRDefault="001D22C0" w:rsidP="001D2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D1B50">
        <w:rPr>
          <w:rFonts w:ascii="Times New Roman" w:hAnsi="Times New Roman" w:cs="Times New Roman"/>
          <w:sz w:val="28"/>
          <w:szCs w:val="28"/>
        </w:rPr>
        <w:t xml:space="preserve">Могильницкий Б. Г. Введение в методологию истории: Учеб.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>. М., 1989</w:t>
      </w:r>
    </w:p>
    <w:p w:rsidR="001D22C0" w:rsidRPr="00AD1B50" w:rsidRDefault="001D22C0" w:rsidP="001D2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D1B50">
        <w:rPr>
          <w:rFonts w:ascii="Times New Roman" w:hAnsi="Times New Roman" w:cs="Times New Roman"/>
          <w:sz w:val="28"/>
          <w:szCs w:val="28"/>
        </w:rPr>
        <w:t>Шейнфельд М.Б. Методология истории. Учебное пособие. Красноярск, 2005</w:t>
      </w:r>
    </w:p>
    <w:p w:rsidR="001D22C0" w:rsidRPr="00AD1B50" w:rsidRDefault="001D22C0" w:rsidP="001D2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D1B50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1D22C0" w:rsidRPr="00AD1B50" w:rsidRDefault="001D22C0" w:rsidP="001D2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D1B50">
        <w:rPr>
          <w:rFonts w:ascii="Times New Roman" w:hAnsi="Times New Roman" w:cs="Times New Roman"/>
          <w:sz w:val="28"/>
          <w:szCs w:val="28"/>
        </w:rPr>
        <w:t>Селунская Н.Б. Проблемы методологии истории. М., 2003</w:t>
      </w:r>
    </w:p>
    <w:p w:rsidR="001D22C0" w:rsidRPr="00AD1B50" w:rsidRDefault="001D22C0" w:rsidP="001D2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5.В</w:t>
      </w:r>
      <w:r w:rsidRPr="00AD1B50">
        <w:rPr>
          <w:rFonts w:ascii="Times New Roman" w:hAnsi="Times New Roman" w:cs="Times New Roman"/>
          <w:sz w:val="28"/>
          <w:szCs w:val="28"/>
        </w:rPr>
        <w:t>ведение в философию истории. М., 1996</w:t>
      </w:r>
    </w:p>
    <w:p w:rsidR="001D22C0" w:rsidRPr="001D22C0" w:rsidRDefault="001D22C0" w:rsidP="006C16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CC6" w:rsidRPr="00AE4CC6" w:rsidRDefault="00B078AC" w:rsidP="00AE4C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4C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 </w:t>
      </w:r>
      <w:r w:rsidR="00AE4CC6" w:rsidRPr="00AE4C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</w:t>
      </w:r>
      <w:r w:rsidRPr="00AE4C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Тарихи </w:t>
      </w:r>
      <w:r w:rsidR="00AE4CC6" w:rsidRPr="00AE4CC6">
        <w:rPr>
          <w:rFonts w:ascii="Times New Roman" w:hAnsi="Times New Roman" w:cs="Times New Roman"/>
          <w:b/>
          <w:sz w:val="28"/>
          <w:szCs w:val="28"/>
          <w:lang w:val="kk-KZ"/>
        </w:rPr>
        <w:t>заңдылық</w:t>
      </w:r>
    </w:p>
    <w:p w:rsidR="00C507AA" w:rsidRDefault="00B078AC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2C0">
        <w:rPr>
          <w:rFonts w:ascii="Times New Roman" w:hAnsi="Times New Roman" w:cs="Times New Roman"/>
          <w:sz w:val="28"/>
          <w:szCs w:val="28"/>
          <w:lang w:val="kk-KZ"/>
        </w:rPr>
        <w:t xml:space="preserve">Анықтама беріңіз: заң </w:t>
      </w:r>
      <w:r w:rsidR="00AE4CC6">
        <w:rPr>
          <w:rFonts w:ascii="Times New Roman" w:hAnsi="Times New Roman" w:cs="Times New Roman"/>
          <w:sz w:val="28"/>
          <w:szCs w:val="28"/>
          <w:lang w:val="kk-KZ"/>
        </w:rPr>
        <w:t xml:space="preserve">дегеніміз </w:t>
      </w:r>
      <w:r w:rsidRPr="001D22C0">
        <w:rPr>
          <w:rFonts w:ascii="Times New Roman" w:hAnsi="Times New Roman" w:cs="Times New Roman"/>
          <w:sz w:val="28"/>
          <w:szCs w:val="28"/>
          <w:lang w:val="kk-KZ"/>
        </w:rPr>
        <w:t>......</w:t>
      </w:r>
    </w:p>
    <w:p w:rsidR="00C507AA" w:rsidRDefault="00B078AC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7AA">
        <w:rPr>
          <w:rFonts w:ascii="Times New Roman" w:hAnsi="Times New Roman" w:cs="Times New Roman"/>
          <w:sz w:val="28"/>
          <w:szCs w:val="28"/>
          <w:lang w:val="kk-KZ"/>
        </w:rPr>
        <w:t xml:space="preserve">Тарихи </w:t>
      </w:r>
      <w:r w:rsidR="00C507AA" w:rsidRPr="00C507AA">
        <w:rPr>
          <w:rFonts w:ascii="Times New Roman" w:hAnsi="Times New Roman" w:cs="Times New Roman"/>
          <w:sz w:val="28"/>
          <w:szCs w:val="28"/>
          <w:lang w:val="kk-KZ"/>
        </w:rPr>
        <w:t>заңдылық</w:t>
      </w:r>
      <w:r w:rsidRPr="00C507AA">
        <w:rPr>
          <w:rFonts w:ascii="Times New Roman" w:hAnsi="Times New Roman" w:cs="Times New Roman"/>
          <w:sz w:val="28"/>
          <w:szCs w:val="28"/>
          <w:lang w:val="kk-KZ"/>
        </w:rPr>
        <w:t xml:space="preserve"> - бұл ...</w:t>
      </w:r>
    </w:p>
    <w:p w:rsidR="00C507AA" w:rsidRDefault="00C507AA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Тарихи үрдістердің дамуындағы заңдылықтар </w:t>
      </w:r>
      <w:r w:rsidR="00B078AC" w:rsidRPr="00C507AA">
        <w:rPr>
          <w:rFonts w:ascii="Times New Roman" w:hAnsi="Times New Roman" w:cs="Times New Roman"/>
          <w:sz w:val="28"/>
          <w:szCs w:val="28"/>
          <w:lang w:val="kk-KZ"/>
        </w:rPr>
        <w:t>көрінісі</w:t>
      </w:r>
      <w:r>
        <w:rPr>
          <w:rFonts w:ascii="Times New Roman" w:hAnsi="Times New Roman" w:cs="Times New Roman"/>
          <w:sz w:val="28"/>
          <w:szCs w:val="28"/>
          <w:lang w:val="kk-KZ"/>
        </w:rPr>
        <w:t>нің ерекшеліктері</w:t>
      </w:r>
      <w:r w:rsidR="00B078AC" w:rsidRPr="00C507AA">
        <w:rPr>
          <w:rFonts w:ascii="Times New Roman" w:hAnsi="Times New Roman" w:cs="Times New Roman"/>
          <w:sz w:val="28"/>
          <w:szCs w:val="28"/>
          <w:lang w:val="kk-KZ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7A9F" w:rsidRDefault="00B078AC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7AA">
        <w:rPr>
          <w:rFonts w:ascii="Times New Roman" w:hAnsi="Times New Roman" w:cs="Times New Roman"/>
          <w:sz w:val="28"/>
          <w:szCs w:val="28"/>
          <w:lang w:val="kk-KZ"/>
        </w:rPr>
        <w:t xml:space="preserve">Марксисттік тарихнама жақтаушылары мен «Клеопатра мұрыны» теориясының жақтастары </w:t>
      </w:r>
      <w:r w:rsidR="002D7A9F">
        <w:rPr>
          <w:rFonts w:ascii="Times New Roman" w:hAnsi="Times New Roman" w:cs="Times New Roman"/>
          <w:sz w:val="28"/>
          <w:szCs w:val="28"/>
          <w:lang w:val="kk-KZ"/>
        </w:rPr>
        <w:t xml:space="preserve">арасындағы </w:t>
      </w:r>
      <w:r w:rsidRPr="00C507AA">
        <w:rPr>
          <w:rFonts w:ascii="Times New Roman" w:hAnsi="Times New Roman" w:cs="Times New Roman"/>
          <w:sz w:val="28"/>
          <w:szCs w:val="28"/>
          <w:lang w:val="kk-KZ"/>
        </w:rPr>
        <w:t xml:space="preserve">тарихта </w:t>
      </w:r>
      <w:r w:rsidR="00C507AA">
        <w:rPr>
          <w:rFonts w:ascii="Times New Roman" w:hAnsi="Times New Roman" w:cs="Times New Roman"/>
          <w:sz w:val="28"/>
          <w:szCs w:val="28"/>
          <w:lang w:val="kk-KZ"/>
        </w:rPr>
        <w:t>заңдылық</w:t>
      </w:r>
      <w:r w:rsidRPr="00C507AA">
        <w:rPr>
          <w:rFonts w:ascii="Times New Roman" w:hAnsi="Times New Roman" w:cs="Times New Roman"/>
          <w:sz w:val="28"/>
          <w:szCs w:val="28"/>
          <w:lang w:val="kk-KZ"/>
        </w:rPr>
        <w:t xml:space="preserve"> пен </w:t>
      </w:r>
      <w:r w:rsidR="00C507AA">
        <w:rPr>
          <w:rFonts w:ascii="Times New Roman" w:hAnsi="Times New Roman" w:cs="Times New Roman"/>
          <w:sz w:val="28"/>
          <w:szCs w:val="28"/>
          <w:lang w:val="kk-KZ"/>
        </w:rPr>
        <w:lastRenderedPageBreak/>
        <w:t>кездейсоқтық қатынасы туралы мәселе бойынша</w:t>
      </w:r>
      <w:r w:rsidRPr="00C507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7A9F">
        <w:rPr>
          <w:rFonts w:ascii="Times New Roman" w:hAnsi="Times New Roman" w:cs="Times New Roman"/>
          <w:sz w:val="28"/>
          <w:szCs w:val="28"/>
          <w:lang w:val="kk-KZ"/>
        </w:rPr>
        <w:t>ұстанымд</w:t>
      </w:r>
      <w:r w:rsidR="00C507AA">
        <w:rPr>
          <w:rFonts w:ascii="Times New Roman" w:hAnsi="Times New Roman" w:cs="Times New Roman"/>
          <w:sz w:val="28"/>
          <w:szCs w:val="28"/>
          <w:lang w:val="kk-KZ"/>
        </w:rPr>
        <w:t>арындағы айырмашылықтары</w:t>
      </w:r>
      <w:r w:rsidRPr="00C507A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83F13" w:rsidRDefault="002D7A9F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«Тарихи</w:t>
      </w:r>
      <w:r w:rsidR="00B078AC" w:rsidRPr="002D7A9F">
        <w:rPr>
          <w:rFonts w:ascii="Times New Roman" w:hAnsi="Times New Roman" w:cs="Times New Roman"/>
          <w:sz w:val="28"/>
          <w:szCs w:val="28"/>
          <w:lang w:val="kk-KZ"/>
        </w:rPr>
        <w:t xml:space="preserve"> инва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рианттылық» түсініктің мағынасы, тарихтағы әртүрлі теориялардың негізінде инварианттық тарихи түсіндіру </w:t>
      </w:r>
      <w:r w:rsidR="00B078AC" w:rsidRPr="002D7A9F">
        <w:rPr>
          <w:rFonts w:ascii="Times New Roman" w:hAnsi="Times New Roman" w:cs="Times New Roman"/>
          <w:sz w:val="28"/>
          <w:szCs w:val="28"/>
          <w:lang w:val="kk-KZ"/>
        </w:rPr>
        <w:t>дегеніміз</w:t>
      </w:r>
      <w:r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B078AC" w:rsidRPr="002D7A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мысал келтіріңіз?</w:t>
      </w:r>
    </w:p>
    <w:p w:rsidR="00B83F13" w:rsidRDefault="002D7A9F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3F13">
        <w:rPr>
          <w:rFonts w:ascii="Times New Roman" w:hAnsi="Times New Roman" w:cs="Times New Roman"/>
          <w:sz w:val="28"/>
          <w:szCs w:val="28"/>
          <w:lang w:val="kk-KZ"/>
        </w:rPr>
        <w:t>Баламалы тарихтың мағынасы, тарихи процестердегі альтернативтілік пен инварианттылықтың қатынасы</w:t>
      </w:r>
      <w:r w:rsidR="00B078AC" w:rsidRPr="00B83F13">
        <w:rPr>
          <w:rFonts w:ascii="Times New Roman" w:hAnsi="Times New Roman" w:cs="Times New Roman"/>
          <w:sz w:val="28"/>
          <w:szCs w:val="28"/>
          <w:lang w:val="kk-KZ"/>
        </w:rPr>
        <w:t xml:space="preserve">? </w:t>
      </w:r>
    </w:p>
    <w:p w:rsidR="00471F54" w:rsidRDefault="00B078AC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3F13">
        <w:rPr>
          <w:rFonts w:ascii="Times New Roman" w:hAnsi="Times New Roman" w:cs="Times New Roman"/>
          <w:sz w:val="28"/>
          <w:szCs w:val="28"/>
          <w:lang w:val="kk-KZ"/>
        </w:rPr>
        <w:t>Баламалы тарих теориясының</w:t>
      </w:r>
      <w:r w:rsidR="00471F54">
        <w:rPr>
          <w:rFonts w:ascii="Times New Roman" w:hAnsi="Times New Roman" w:cs="Times New Roman"/>
          <w:sz w:val="28"/>
          <w:szCs w:val="28"/>
          <w:lang w:val="kk-KZ"/>
        </w:rPr>
        <w:t xml:space="preserve"> аясында Гегельдің </w:t>
      </w:r>
      <w:r w:rsidR="000022E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83F13">
        <w:rPr>
          <w:rFonts w:ascii="Times New Roman" w:hAnsi="Times New Roman" w:cs="Times New Roman"/>
          <w:sz w:val="28"/>
          <w:szCs w:val="28"/>
          <w:lang w:val="kk-KZ"/>
        </w:rPr>
        <w:t xml:space="preserve">тарих - бұл </w:t>
      </w:r>
      <w:r w:rsidR="008B0FA7">
        <w:rPr>
          <w:rFonts w:ascii="Times New Roman" w:hAnsi="Times New Roman" w:cs="Times New Roman"/>
          <w:sz w:val="28"/>
          <w:szCs w:val="28"/>
          <w:lang w:val="kk-KZ"/>
        </w:rPr>
        <w:t xml:space="preserve">қозғалыс </w:t>
      </w:r>
      <w:r w:rsidR="00471F5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B0FA7">
        <w:rPr>
          <w:rFonts w:ascii="Times New Roman" w:hAnsi="Times New Roman" w:cs="Times New Roman"/>
          <w:sz w:val="28"/>
          <w:szCs w:val="28"/>
          <w:lang w:val="kk-KZ"/>
        </w:rPr>
        <w:t xml:space="preserve">қажеттіліктің </w:t>
      </w:r>
      <w:r w:rsidR="00471F54">
        <w:rPr>
          <w:rFonts w:ascii="Times New Roman" w:hAnsi="Times New Roman" w:cs="Times New Roman"/>
          <w:sz w:val="28"/>
          <w:szCs w:val="28"/>
          <w:lang w:val="kk-KZ"/>
        </w:rPr>
        <w:t>әлемінен еркіндіктің дүниесіне дейінгі»</w:t>
      </w:r>
      <w:r w:rsidR="000022E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71F54">
        <w:rPr>
          <w:rFonts w:ascii="Times New Roman" w:hAnsi="Times New Roman" w:cs="Times New Roman"/>
          <w:sz w:val="28"/>
          <w:szCs w:val="28"/>
          <w:lang w:val="kk-KZ"/>
        </w:rPr>
        <w:t xml:space="preserve"> мәлімдемесін қалай түсінуге болады?</w:t>
      </w:r>
    </w:p>
    <w:p w:rsidR="0061483C" w:rsidRDefault="000022E4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Отан</w:t>
      </w:r>
      <w:r w:rsidR="007A6B9A">
        <w:rPr>
          <w:rFonts w:ascii="Times New Roman" w:hAnsi="Times New Roman" w:cs="Times New Roman"/>
          <w:sz w:val="28"/>
          <w:szCs w:val="28"/>
          <w:lang w:val="kk-KZ"/>
        </w:rPr>
        <w:t xml:space="preserve"> тарихнама</w:t>
      </w:r>
      <w:r w:rsidR="0061483C">
        <w:rPr>
          <w:rFonts w:ascii="Times New Roman" w:hAnsi="Times New Roman" w:cs="Times New Roman"/>
          <w:sz w:val="28"/>
          <w:szCs w:val="28"/>
          <w:lang w:val="kk-KZ"/>
        </w:rPr>
        <w:t>сын</w:t>
      </w:r>
      <w:r w:rsidR="007A6B9A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="00B078AC" w:rsidRPr="00471F54">
        <w:rPr>
          <w:rFonts w:ascii="Times New Roman" w:hAnsi="Times New Roman" w:cs="Times New Roman"/>
          <w:sz w:val="28"/>
          <w:szCs w:val="28"/>
          <w:lang w:val="kk-KZ"/>
        </w:rPr>
        <w:t xml:space="preserve"> тарихи жолды таңдау</w:t>
      </w:r>
      <w:r>
        <w:rPr>
          <w:rFonts w:ascii="Times New Roman" w:hAnsi="Times New Roman" w:cs="Times New Roman"/>
          <w:sz w:val="28"/>
          <w:szCs w:val="28"/>
          <w:lang w:val="kk-KZ"/>
        </w:rPr>
        <w:t>дағы</w:t>
      </w:r>
      <w:r w:rsidR="00B078AC" w:rsidRPr="00471F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483C">
        <w:rPr>
          <w:rFonts w:ascii="Times New Roman" w:hAnsi="Times New Roman" w:cs="Times New Roman"/>
          <w:sz w:val="28"/>
          <w:szCs w:val="28"/>
          <w:lang w:val="kk-KZ"/>
        </w:rPr>
        <w:t xml:space="preserve">дискуссиялық </w:t>
      </w:r>
      <w:r w:rsidR="00B078AC" w:rsidRPr="00471F54">
        <w:rPr>
          <w:rFonts w:ascii="Times New Roman" w:hAnsi="Times New Roman" w:cs="Times New Roman"/>
          <w:sz w:val="28"/>
          <w:szCs w:val="28"/>
          <w:lang w:val="kk-KZ"/>
        </w:rPr>
        <w:t>мәселесінің талқылануы.</w:t>
      </w:r>
    </w:p>
    <w:p w:rsidR="008A0E33" w:rsidRDefault="00B078AC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483C">
        <w:rPr>
          <w:rFonts w:ascii="Times New Roman" w:hAnsi="Times New Roman" w:cs="Times New Roman"/>
          <w:sz w:val="28"/>
          <w:szCs w:val="28"/>
          <w:lang w:val="kk-KZ"/>
        </w:rPr>
        <w:t xml:space="preserve">КСРО дамуының социалистік кезеңін </w:t>
      </w:r>
      <w:r w:rsidR="0061483C">
        <w:rPr>
          <w:rFonts w:ascii="Times New Roman" w:hAnsi="Times New Roman" w:cs="Times New Roman"/>
          <w:sz w:val="28"/>
          <w:szCs w:val="28"/>
          <w:lang w:val="kk-KZ"/>
        </w:rPr>
        <w:t xml:space="preserve">капитализмнің дамуына балама ретінде </w:t>
      </w:r>
      <w:r w:rsidRPr="0061483C">
        <w:rPr>
          <w:rFonts w:ascii="Times New Roman" w:hAnsi="Times New Roman" w:cs="Times New Roman"/>
          <w:sz w:val="28"/>
          <w:szCs w:val="28"/>
          <w:lang w:val="kk-KZ"/>
        </w:rPr>
        <w:t>қарастыруға болады ма</w:t>
      </w:r>
      <w:r w:rsidR="0061483C">
        <w:rPr>
          <w:rFonts w:ascii="Times New Roman" w:hAnsi="Times New Roman" w:cs="Times New Roman"/>
          <w:sz w:val="28"/>
          <w:szCs w:val="28"/>
          <w:lang w:val="kk-KZ"/>
        </w:rPr>
        <w:t>, өзіңіздің позицияңызды түсіндіріңіз</w:t>
      </w:r>
      <w:r w:rsidRPr="0061483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A0E33" w:rsidRDefault="008A0E33" w:rsidP="006C16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="00B078AC" w:rsidRPr="0061483C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78AC" w:rsidRPr="0061483C">
        <w:rPr>
          <w:rFonts w:ascii="Times New Roman" w:hAnsi="Times New Roman" w:cs="Times New Roman"/>
          <w:sz w:val="28"/>
          <w:szCs w:val="28"/>
          <w:lang w:val="kk-KZ"/>
        </w:rPr>
        <w:t xml:space="preserve">Могилницкийдің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тарихтың баламалығы туралы мәселесіндегі </w:t>
      </w:r>
      <w:r w:rsidR="00B078AC" w:rsidRPr="0061483C">
        <w:rPr>
          <w:rFonts w:ascii="Times New Roman" w:hAnsi="Times New Roman" w:cs="Times New Roman"/>
          <w:sz w:val="28"/>
          <w:szCs w:val="28"/>
          <w:lang w:val="kk-KZ"/>
        </w:rPr>
        <w:t xml:space="preserve">позициясы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мен </w:t>
      </w:r>
      <w:r w:rsidR="00B078AC" w:rsidRPr="0061483C">
        <w:rPr>
          <w:rFonts w:ascii="Times New Roman" w:hAnsi="Times New Roman" w:cs="Times New Roman"/>
          <w:sz w:val="28"/>
          <w:szCs w:val="28"/>
          <w:lang w:val="kk-KZ"/>
        </w:rPr>
        <w:t xml:space="preserve">А. Тойнбидің тарихи </w:t>
      </w:r>
      <w:r>
        <w:rPr>
          <w:rFonts w:ascii="Times New Roman" w:hAnsi="Times New Roman" w:cs="Times New Roman"/>
          <w:sz w:val="28"/>
          <w:szCs w:val="28"/>
          <w:lang w:val="kk-KZ"/>
        </w:rPr>
        <w:t>сын-тегеуріндері туралы тұжырымдамасы қалай өзара қатынасады?</w:t>
      </w:r>
    </w:p>
    <w:p w:rsidR="00AE4CC6" w:rsidRPr="00863C93" w:rsidRDefault="00863C93" w:rsidP="00AE4CC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Қоғамның реформалар мен революциялар арасында еркін таңдау мүмкіндігі бар ма? </w:t>
      </w:r>
    </w:p>
    <w:p w:rsidR="00863C93" w:rsidRDefault="00863C93" w:rsidP="00863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C93" w:rsidRPr="00863C93" w:rsidRDefault="00863C93" w:rsidP="00863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863C93" w:rsidRPr="00DD042B" w:rsidRDefault="00863C93" w:rsidP="00863C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D042B">
        <w:rPr>
          <w:rFonts w:ascii="Times New Roman" w:hAnsi="Times New Roman" w:cs="Times New Roman"/>
          <w:sz w:val="28"/>
          <w:szCs w:val="28"/>
        </w:rPr>
        <w:t xml:space="preserve">Могильницкий Б. Г. Введение в методологию истории: Учеб. </w:t>
      </w:r>
      <w:proofErr w:type="spellStart"/>
      <w:r w:rsidRPr="00DD042B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DD042B">
        <w:rPr>
          <w:rFonts w:ascii="Times New Roman" w:hAnsi="Times New Roman" w:cs="Times New Roman"/>
          <w:sz w:val="28"/>
          <w:szCs w:val="28"/>
        </w:rPr>
        <w:t>. М., 1989</w:t>
      </w:r>
    </w:p>
    <w:p w:rsidR="00863C93" w:rsidRPr="00DD042B" w:rsidRDefault="00863C93" w:rsidP="00863C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042B">
        <w:rPr>
          <w:rFonts w:ascii="Times New Roman" w:hAnsi="Times New Roman" w:cs="Times New Roman"/>
          <w:sz w:val="28"/>
          <w:szCs w:val="28"/>
        </w:rPr>
        <w:t>Могильницкий Б. Г. Альтернативность в истории советского общества. // Вопросы истории.1989. №10. С. 10</w:t>
      </w:r>
    </w:p>
    <w:p w:rsidR="00863C93" w:rsidRDefault="00863C93" w:rsidP="00863C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D042B">
        <w:rPr>
          <w:rFonts w:ascii="Times New Roman" w:hAnsi="Times New Roman" w:cs="Times New Roman"/>
          <w:sz w:val="28"/>
          <w:szCs w:val="28"/>
        </w:rPr>
        <w:t>Могильницкий Б. Г. Историческая альтернативность: методологический аспект. // Новая и Новейшая история. 1990, №3. С.</w:t>
      </w:r>
    </w:p>
    <w:p w:rsidR="00AE4CC6" w:rsidRPr="00863C93" w:rsidRDefault="00AE4CC6" w:rsidP="00863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C93" w:rsidRPr="00863C93" w:rsidRDefault="00B078AC" w:rsidP="00863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C93">
        <w:rPr>
          <w:rFonts w:ascii="Times New Roman" w:hAnsi="Times New Roman" w:cs="Times New Roman"/>
          <w:b/>
          <w:sz w:val="28"/>
          <w:szCs w:val="28"/>
        </w:rPr>
        <w:t xml:space="preserve">4 тақырып. </w:t>
      </w:r>
      <w:proofErr w:type="spellStart"/>
      <w:r w:rsidRPr="00863C93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Pr="00863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3B3">
        <w:rPr>
          <w:rFonts w:ascii="Times New Roman" w:hAnsi="Times New Roman" w:cs="Times New Roman"/>
          <w:b/>
          <w:sz w:val="28"/>
          <w:szCs w:val="28"/>
          <w:lang w:val="kk-KZ"/>
        </w:rPr>
        <w:t>танымның</w:t>
      </w:r>
      <w:r w:rsidRPr="00863C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3C93">
        <w:rPr>
          <w:rFonts w:ascii="Times New Roman" w:hAnsi="Times New Roman" w:cs="Times New Roman"/>
          <w:b/>
          <w:sz w:val="28"/>
          <w:szCs w:val="28"/>
        </w:rPr>
        <w:t>объективтілігі</w:t>
      </w:r>
      <w:proofErr w:type="spellEnd"/>
    </w:p>
    <w:p w:rsidR="00B443B3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C93">
        <w:rPr>
          <w:rFonts w:ascii="Times New Roman" w:hAnsi="Times New Roman" w:cs="Times New Roman"/>
          <w:sz w:val="28"/>
          <w:szCs w:val="28"/>
          <w:lang w:val="kk-KZ"/>
        </w:rPr>
        <w:t>1 Тарихшының танымдық әрекеті мен басқа ғылымдардағы зерттеулер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>ден</w:t>
      </w:r>
      <w:r w:rsidRPr="00863C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>айырмашылығы</w:t>
      </w:r>
      <w:r w:rsidRPr="00863C93">
        <w:rPr>
          <w:rFonts w:ascii="Times New Roman" w:hAnsi="Times New Roman" w:cs="Times New Roman"/>
          <w:sz w:val="28"/>
          <w:szCs w:val="28"/>
          <w:lang w:val="kk-KZ"/>
        </w:rPr>
        <w:t xml:space="preserve"> қандай?</w:t>
      </w:r>
    </w:p>
    <w:p w:rsidR="00B443B3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C93">
        <w:rPr>
          <w:rFonts w:ascii="Times New Roman" w:hAnsi="Times New Roman" w:cs="Times New Roman"/>
          <w:sz w:val="28"/>
          <w:szCs w:val="28"/>
          <w:lang w:val="kk-KZ"/>
        </w:rPr>
        <w:t xml:space="preserve">2 Тарихи 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>танымның</w:t>
      </w:r>
      <w:r w:rsidRPr="00863C93">
        <w:rPr>
          <w:rFonts w:ascii="Times New Roman" w:hAnsi="Times New Roman" w:cs="Times New Roman"/>
          <w:sz w:val="28"/>
          <w:szCs w:val="28"/>
          <w:lang w:val="kk-KZ"/>
        </w:rPr>
        <w:t xml:space="preserve"> объективтілігі 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>дегеніміз не</w:t>
      </w:r>
      <w:r w:rsidRPr="00863C9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443B3" w:rsidRDefault="00B443B3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B078AC" w:rsidRPr="00863C93">
        <w:rPr>
          <w:rFonts w:ascii="Times New Roman" w:hAnsi="Times New Roman" w:cs="Times New Roman"/>
          <w:sz w:val="28"/>
          <w:szCs w:val="28"/>
          <w:lang w:val="kk-KZ"/>
        </w:rPr>
        <w:t>Тарих ғылымының партиялық принципі марксистік тарих әдіснамасындағы объективтілік принципіне қайшы келеді ме?</w:t>
      </w:r>
    </w:p>
    <w:p w:rsidR="00B443B3" w:rsidRDefault="00B078AC" w:rsidP="00B443B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3C93">
        <w:rPr>
          <w:rFonts w:ascii="Times New Roman" w:hAnsi="Times New Roman" w:cs="Times New Roman"/>
          <w:sz w:val="28"/>
          <w:szCs w:val="28"/>
          <w:lang w:val="kk-KZ"/>
        </w:rPr>
        <w:t>4 «Та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 xml:space="preserve">рих фактісі» және «тарихи факт», </w:t>
      </w:r>
      <w:r w:rsidR="00B443B3" w:rsidRPr="00863C93">
        <w:rPr>
          <w:rFonts w:ascii="Times New Roman" w:hAnsi="Times New Roman" w:cs="Times New Roman"/>
          <w:sz w:val="28"/>
          <w:szCs w:val="28"/>
          <w:lang w:val="kk-KZ"/>
        </w:rPr>
        <w:t>факт-оқиға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 xml:space="preserve">сы және факт-процессі </w:t>
      </w:r>
      <w:r w:rsidRPr="00863C93">
        <w:rPr>
          <w:rFonts w:ascii="Times New Roman" w:hAnsi="Times New Roman" w:cs="Times New Roman"/>
          <w:sz w:val="28"/>
          <w:szCs w:val="28"/>
          <w:lang w:val="kk-KZ"/>
        </w:rPr>
        <w:t>түсініктері арасын</w:t>
      </w:r>
      <w:r w:rsidR="00B443B3">
        <w:rPr>
          <w:rFonts w:ascii="Times New Roman" w:hAnsi="Times New Roman" w:cs="Times New Roman"/>
          <w:sz w:val="28"/>
          <w:szCs w:val="28"/>
          <w:lang w:val="kk-KZ"/>
        </w:rPr>
        <w:t>дағы айырмашылықты түсіндіріңіз?</w:t>
      </w:r>
    </w:p>
    <w:p w:rsidR="00B443B3" w:rsidRDefault="00B078AC" w:rsidP="00B443B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C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87C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863C93">
        <w:rPr>
          <w:rFonts w:ascii="Times New Roman" w:hAnsi="Times New Roman" w:cs="Times New Roman"/>
          <w:sz w:val="28"/>
          <w:szCs w:val="28"/>
          <w:lang w:val="kk-KZ"/>
        </w:rPr>
        <w:t xml:space="preserve">Тарих ғылымының әлеуметтік функцияларын </w:t>
      </w:r>
      <w:r w:rsidR="00A0287C">
        <w:rPr>
          <w:rFonts w:ascii="Times New Roman" w:hAnsi="Times New Roman" w:cs="Times New Roman"/>
          <w:sz w:val="28"/>
          <w:szCs w:val="28"/>
          <w:lang w:val="kk-KZ"/>
        </w:rPr>
        <w:t>атаңыз?</w:t>
      </w:r>
      <w:r w:rsidR="00B443B3" w:rsidRPr="00B443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0287C" w:rsidRPr="00A0287C" w:rsidRDefault="00A0287C" w:rsidP="00A028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A0287C" w:rsidRPr="00E23466" w:rsidRDefault="00A0287C" w:rsidP="00A02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3466">
        <w:rPr>
          <w:rFonts w:ascii="Times New Roman" w:hAnsi="Times New Roman" w:cs="Times New Roman"/>
          <w:sz w:val="28"/>
          <w:szCs w:val="28"/>
        </w:rPr>
        <w:t>Смоленский Н.И. Проблема объективности исторического познания//НИНИ. 2004.№6.</w:t>
      </w:r>
    </w:p>
    <w:p w:rsidR="00A0287C" w:rsidRPr="00E23466" w:rsidRDefault="00A0287C" w:rsidP="00A02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Б. Г. Введение в методологию истории: Учеб.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>. М., 1989</w:t>
      </w:r>
    </w:p>
    <w:p w:rsidR="00A0287C" w:rsidRPr="00E23466" w:rsidRDefault="00A0287C" w:rsidP="00A02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М.Б. Методология истории. Учебное пособие. Красноярск, 2005</w:t>
      </w:r>
    </w:p>
    <w:p w:rsidR="00A0287C" w:rsidRPr="00E23466" w:rsidRDefault="00A0287C" w:rsidP="00A02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23466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B443B3" w:rsidRDefault="00B443B3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287C" w:rsidRDefault="00A0287C" w:rsidP="00A028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 т</w:t>
      </w:r>
      <w:r>
        <w:rPr>
          <w:rFonts w:ascii="Times New Roman" w:hAnsi="Times New Roman" w:cs="Times New Roman"/>
          <w:b/>
          <w:sz w:val="28"/>
          <w:szCs w:val="28"/>
        </w:rPr>
        <w:t>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spellStart"/>
      <w:r w:rsidR="00B078AC" w:rsidRPr="00A0287C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B078AC" w:rsidRPr="00A02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78AC" w:rsidRPr="00A0287C">
        <w:rPr>
          <w:rFonts w:ascii="Times New Roman" w:hAnsi="Times New Roman" w:cs="Times New Roman"/>
          <w:b/>
          <w:sz w:val="28"/>
          <w:szCs w:val="28"/>
        </w:rPr>
        <w:t>зерттеу</w:t>
      </w:r>
      <w:proofErr w:type="spellEnd"/>
      <w:r w:rsidR="00B078AC" w:rsidRPr="00A02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78AC" w:rsidRPr="00A0287C">
        <w:rPr>
          <w:rFonts w:ascii="Times New Roman" w:hAnsi="Times New Roman" w:cs="Times New Roman"/>
          <w:b/>
          <w:sz w:val="28"/>
          <w:szCs w:val="28"/>
        </w:rPr>
        <w:t>әдістері</w:t>
      </w:r>
      <w:proofErr w:type="spellEnd"/>
    </w:p>
    <w:p w:rsidR="00F37182" w:rsidRPr="00F37182" w:rsidRDefault="00F37182" w:rsidP="00A028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287C" w:rsidRPr="00E23466" w:rsidRDefault="00A0287C" w:rsidP="00A02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И. Д. Ковальченконың тарихи әдістің тұжырымдамасына қосқан </w:t>
      </w:r>
      <w:r w:rsidR="008E61F3">
        <w:rPr>
          <w:rFonts w:ascii="Times New Roman" w:hAnsi="Times New Roman" w:cs="Times New Roman"/>
          <w:sz w:val="28"/>
          <w:szCs w:val="28"/>
          <w:lang w:val="kk-KZ"/>
        </w:rPr>
        <w:t>ойы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? </w:t>
      </w:r>
    </w:p>
    <w:p w:rsidR="00A0287C" w:rsidRPr="00E23466" w:rsidRDefault="008E61F3" w:rsidP="00A02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әдістерінің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түсінуге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>?</w:t>
      </w:r>
    </w:p>
    <w:p w:rsidR="008E61F3" w:rsidRDefault="008E61F3" w:rsidP="008E61F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</w:t>
      </w:r>
      <w:proofErr w:type="spellStart"/>
      <w:r w:rsidRPr="000E5B94">
        <w:rPr>
          <w:rFonts w:ascii="Times New Roman" w:hAnsi="Times New Roman" w:cs="Times New Roman"/>
          <w:sz w:val="28"/>
          <w:szCs w:val="28"/>
        </w:rPr>
        <w:t>ақты</w:t>
      </w:r>
      <w:proofErr w:type="spellEnd"/>
      <w:r w:rsidRPr="000E5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проблемалар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істей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0E5B9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 тарихшы үшін тарихи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дің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жікте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луін</w:t>
      </w:r>
      <w:proofErr w:type="spellStart"/>
      <w:r>
        <w:rPr>
          <w:rFonts w:ascii="Times New Roman" w:hAnsi="Times New Roman" w:cs="Times New Roman"/>
          <w:sz w:val="28"/>
          <w:szCs w:val="28"/>
        </w:rPr>
        <w:t>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маңыз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дылығы</w:t>
      </w:r>
      <w:r w:rsidRPr="000E5B94">
        <w:rPr>
          <w:rFonts w:ascii="Times New Roman" w:hAnsi="Times New Roman" w:cs="Times New Roman"/>
          <w:sz w:val="28"/>
          <w:szCs w:val="28"/>
        </w:rPr>
        <w:t xml:space="preserve"> қандай?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179E" w:rsidRDefault="00B078AC" w:rsidP="00B3179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61F3">
        <w:rPr>
          <w:rFonts w:ascii="Times New Roman" w:hAnsi="Times New Roman" w:cs="Times New Roman"/>
          <w:sz w:val="28"/>
          <w:szCs w:val="28"/>
          <w:lang w:val="kk-KZ"/>
        </w:rPr>
        <w:t>4 Тарихшыға тарихи зерттеулердің әдістерін</w:t>
      </w:r>
      <w:r w:rsidR="00B3179E">
        <w:rPr>
          <w:rFonts w:ascii="Times New Roman" w:hAnsi="Times New Roman" w:cs="Times New Roman"/>
          <w:sz w:val="28"/>
          <w:szCs w:val="28"/>
          <w:lang w:val="kk-KZ"/>
        </w:rPr>
        <w:t xml:space="preserve"> жіктеудің көптеген принциптері қандай түсінік береді</w:t>
      </w:r>
      <w:r w:rsidRPr="008E61F3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B3179E" w:rsidRPr="00B317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A50B7" w:rsidRDefault="00CA50B7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 Өзіңіз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зерттеуіңіздің тарихи мәселесін қалыптастырыңыз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317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осы мәселені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келесі кезеңдері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қарастырыңыз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A50B7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а) зерттеу </w:t>
      </w:r>
      <w:r w:rsidR="00CA50B7">
        <w:rPr>
          <w:rFonts w:ascii="Times New Roman" w:hAnsi="Times New Roman" w:cs="Times New Roman"/>
          <w:sz w:val="28"/>
          <w:szCs w:val="28"/>
          <w:lang w:val="kk-KZ"/>
        </w:rPr>
        <w:t>тақырыбы мен объектісі</w:t>
      </w:r>
    </w:p>
    <w:p w:rsidR="00CA50B7" w:rsidRDefault="00CA50B7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 негізгі білімдердің қысқаша сипаттамасы</w:t>
      </w:r>
    </w:p>
    <w:p w:rsidR="00C17FA6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287C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8942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мәселелер</w:t>
      </w:r>
      <w:r w:rsidR="008942F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мен қарама-қайшылықтар</w:t>
      </w:r>
      <w:r w:rsidR="008942FE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574B15">
        <w:rPr>
          <w:rFonts w:ascii="Times New Roman" w:hAnsi="Times New Roman" w:cs="Times New Roman"/>
          <w:sz w:val="28"/>
          <w:szCs w:val="28"/>
          <w:lang w:val="kk-KZ"/>
        </w:rPr>
        <w:t xml:space="preserve">қайшылықтардың қандай түрі 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(теориялар арасындағы, фактілер мен теория</w:t>
      </w:r>
      <w:r w:rsidR="00C17FA6">
        <w:rPr>
          <w:rFonts w:ascii="Times New Roman" w:hAnsi="Times New Roman" w:cs="Times New Roman"/>
          <w:sz w:val="28"/>
          <w:szCs w:val="28"/>
          <w:lang w:val="kk-KZ"/>
        </w:rPr>
        <w:t xml:space="preserve"> арасындағы, фактілер арасында);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5898">
        <w:rPr>
          <w:rFonts w:ascii="Times New Roman" w:hAnsi="Times New Roman" w:cs="Times New Roman"/>
          <w:sz w:val="28"/>
          <w:szCs w:val="28"/>
          <w:lang w:val="kk-KZ"/>
        </w:rPr>
        <w:t xml:space="preserve">қойылған 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сұрақтар</w:t>
      </w:r>
      <w:r w:rsidR="00574B15">
        <w:rPr>
          <w:rFonts w:ascii="Times New Roman" w:hAnsi="Times New Roman" w:cs="Times New Roman"/>
          <w:sz w:val="28"/>
          <w:szCs w:val="28"/>
          <w:lang w:val="kk-KZ"/>
        </w:rPr>
        <w:t>дың қандай түрі  (ашық</w:t>
      </w:r>
      <w:r w:rsidR="00F858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немесе </w:t>
      </w:r>
      <w:r w:rsidR="00C17FA6">
        <w:rPr>
          <w:rFonts w:ascii="Times New Roman" w:hAnsi="Times New Roman" w:cs="Times New Roman"/>
          <w:sz w:val="28"/>
          <w:szCs w:val="28"/>
          <w:lang w:val="kk-KZ"/>
        </w:rPr>
        <w:t xml:space="preserve">зерттеудің 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мақсат</w:t>
      </w:r>
      <w:r w:rsidR="00C17FA6">
        <w:rPr>
          <w:rFonts w:ascii="Times New Roman" w:hAnsi="Times New Roman" w:cs="Times New Roman"/>
          <w:sz w:val="28"/>
          <w:szCs w:val="28"/>
          <w:lang w:val="kk-KZ"/>
        </w:rPr>
        <w:t>ы м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ен міндеттер</w:t>
      </w:r>
      <w:r w:rsidR="00C17FA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85898">
        <w:rPr>
          <w:rFonts w:ascii="Times New Roman" w:hAnsi="Times New Roman" w:cs="Times New Roman"/>
          <w:sz w:val="28"/>
          <w:szCs w:val="28"/>
          <w:lang w:val="kk-KZ"/>
        </w:rPr>
        <w:t>нде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, мәселелер мен қайшылықтарды шешу жолдары</w:t>
      </w:r>
      <w:r w:rsidR="00F85898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D21F30" w:rsidRDefault="00B078AC" w:rsidP="00D21F3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287C">
        <w:rPr>
          <w:rFonts w:ascii="Times New Roman" w:hAnsi="Times New Roman" w:cs="Times New Roman"/>
          <w:sz w:val="28"/>
          <w:szCs w:val="28"/>
          <w:lang w:val="kk-KZ"/>
        </w:rPr>
        <w:t>6 Сіздің зерттеу тақырыбыңызды қалай жаңартуға болады?</w:t>
      </w:r>
    </w:p>
    <w:p w:rsidR="00574B15" w:rsidRDefault="00D21F30" w:rsidP="00D21F3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 Зерттеушіге жалпы ғылыми әдістерді 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>пайдалану шарттары мен шектері туралы білуі керек?</w:t>
      </w:r>
    </w:p>
    <w:p w:rsidR="00574B15" w:rsidRDefault="00574B15" w:rsidP="00D21F3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 Ж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>алпы ғылыми әдістер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тарихи зерттеулердің 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методологиялық </w:t>
      </w:r>
      <w:r>
        <w:rPr>
          <w:rFonts w:ascii="Times New Roman" w:hAnsi="Times New Roman" w:cs="Times New Roman"/>
          <w:sz w:val="28"/>
          <w:szCs w:val="28"/>
          <w:lang w:val="kk-KZ"/>
        </w:rPr>
        <w:t>және тарихнамалық негіздерімен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қалай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байланысады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74B15" w:rsidRDefault="00B078AC" w:rsidP="00D21F3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287C">
        <w:rPr>
          <w:rFonts w:ascii="Times New Roman" w:hAnsi="Times New Roman" w:cs="Times New Roman"/>
          <w:sz w:val="28"/>
          <w:szCs w:val="28"/>
          <w:lang w:val="kk-KZ"/>
        </w:rPr>
        <w:t>9 Тарихи зерттеулерде сипаттама әдісінің мәні қандай?</w:t>
      </w:r>
    </w:p>
    <w:p w:rsidR="00D21F30" w:rsidRDefault="008A48DB" w:rsidP="00D21F3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 З</w:t>
      </w:r>
      <w:r w:rsidR="00574B15">
        <w:rPr>
          <w:rFonts w:ascii="Times New Roman" w:hAnsi="Times New Roman" w:cs="Times New Roman"/>
          <w:sz w:val="28"/>
          <w:szCs w:val="28"/>
          <w:lang w:val="kk-KZ"/>
        </w:rPr>
        <w:t>ерттеудің эмпирикалық және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теориялық кезеңдері</w:t>
      </w:r>
      <w:r w:rsidR="00574B15">
        <w:rPr>
          <w:rFonts w:ascii="Times New Roman" w:hAnsi="Times New Roman" w:cs="Times New Roman"/>
          <w:sz w:val="28"/>
          <w:szCs w:val="28"/>
          <w:lang w:val="kk-KZ"/>
        </w:rPr>
        <w:t>нде с</w:t>
      </w:r>
      <w:r>
        <w:rPr>
          <w:rFonts w:ascii="Times New Roman" w:hAnsi="Times New Roman" w:cs="Times New Roman"/>
          <w:sz w:val="28"/>
          <w:szCs w:val="28"/>
          <w:lang w:val="kk-KZ"/>
        </w:rPr>
        <w:t>ипаттама әдісінің қолданылуы қалай ерекшеленеді</w:t>
      </w:r>
      <w:r w:rsidR="00B078AC" w:rsidRPr="00A0287C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D21F30" w:rsidRPr="00D21F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5B94" w:rsidRPr="00A0287C" w:rsidRDefault="00B078AC" w:rsidP="006C16D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287C">
        <w:rPr>
          <w:rFonts w:ascii="Times New Roman" w:hAnsi="Times New Roman" w:cs="Times New Roman"/>
          <w:sz w:val="28"/>
          <w:szCs w:val="28"/>
          <w:lang w:val="kk-KZ"/>
        </w:rPr>
        <w:t>11 Өз сөзіңізбе</w:t>
      </w:r>
      <w:r w:rsidR="00F37182">
        <w:rPr>
          <w:rFonts w:ascii="Times New Roman" w:hAnsi="Times New Roman" w:cs="Times New Roman"/>
          <w:sz w:val="28"/>
          <w:szCs w:val="28"/>
          <w:lang w:val="kk-KZ"/>
        </w:rPr>
        <w:t>н қысқаша айтқанда, жалпы ғылымның әдісі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7182">
        <w:rPr>
          <w:rFonts w:ascii="Times New Roman" w:hAnsi="Times New Roman" w:cs="Times New Roman"/>
          <w:sz w:val="28"/>
          <w:szCs w:val="28"/>
          <w:lang w:val="kk-KZ"/>
        </w:rPr>
        <w:t>абстракцияның мақсаттары</w:t>
      </w:r>
      <w:r w:rsidRPr="00A0287C">
        <w:rPr>
          <w:rFonts w:ascii="Times New Roman" w:hAnsi="Times New Roman" w:cs="Times New Roman"/>
          <w:sz w:val="28"/>
          <w:szCs w:val="28"/>
          <w:lang w:val="kk-KZ"/>
        </w:rPr>
        <w:t xml:space="preserve"> қандай екенін анықтаңыз</w:t>
      </w:r>
      <w:r w:rsidR="00F3718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12 Проанализируйте какое-либо понятие из своей работы с точки зрения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соотношения в нем абстрактного и конкретного. </w:t>
      </w:r>
      <w:r>
        <w:rPr>
          <w:rFonts w:ascii="Times New Roman" w:hAnsi="Times New Roman" w:cs="Times New Roman"/>
          <w:sz w:val="28"/>
          <w:szCs w:val="28"/>
        </w:rPr>
        <w:t xml:space="preserve">Какой уровень абстрагирования в </w:t>
      </w:r>
      <w:r w:rsidRPr="00E23466">
        <w:rPr>
          <w:rFonts w:ascii="Times New Roman" w:hAnsi="Times New Roman" w:cs="Times New Roman"/>
          <w:sz w:val="28"/>
          <w:szCs w:val="28"/>
        </w:rPr>
        <w:t>целом доминирует в Вашем исследовании?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13 Определите, охарактеризуйте и обоснуйте, какие методы абстрагирования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использованы или могут использоваться в Вашем иссл</w:t>
      </w:r>
      <w:r>
        <w:rPr>
          <w:rFonts w:ascii="Times New Roman" w:hAnsi="Times New Roman" w:cs="Times New Roman"/>
          <w:sz w:val="28"/>
          <w:szCs w:val="28"/>
        </w:rPr>
        <w:t xml:space="preserve">едовании (полностью изолирующее </w:t>
      </w:r>
      <w:r w:rsidRPr="00E23466">
        <w:rPr>
          <w:rFonts w:ascii="Times New Roman" w:hAnsi="Times New Roman" w:cs="Times New Roman"/>
          <w:sz w:val="28"/>
          <w:szCs w:val="28"/>
        </w:rPr>
        <w:t>абстрагирование, частично изолирующее отождествляющая абстракция, идеализация, разворачивание сопоставление с идеалом).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14 При каких условиях исследовате</w:t>
      </w:r>
      <w:r>
        <w:rPr>
          <w:rFonts w:ascii="Times New Roman" w:hAnsi="Times New Roman" w:cs="Times New Roman"/>
          <w:sz w:val="28"/>
          <w:szCs w:val="28"/>
        </w:rPr>
        <w:t>ль может использовать историко-</w:t>
      </w:r>
      <w:r w:rsidRPr="00E23466">
        <w:rPr>
          <w:rFonts w:ascii="Times New Roman" w:hAnsi="Times New Roman" w:cs="Times New Roman"/>
          <w:sz w:val="28"/>
          <w:szCs w:val="28"/>
        </w:rPr>
        <w:t>типологический метод?</w:t>
      </w:r>
    </w:p>
    <w:p w:rsidR="00B124BB" w:rsidRPr="00BE1D36" w:rsidRDefault="00BE1D36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3466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- М.,</w:t>
      </w:r>
    </w:p>
    <w:p w:rsidR="00B124BB" w:rsidRPr="00E2346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1987,2003.</w:t>
      </w:r>
    </w:p>
    <w:p w:rsidR="00B124BB" w:rsidRPr="00BE1D36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- М., 1984</w:t>
      </w:r>
    </w:p>
    <w:p w:rsidR="00B124BB" w:rsidRPr="00BE1D36" w:rsidRDefault="00BE1D36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Эссе жазудың әдісі</w:t>
      </w:r>
    </w:p>
    <w:p w:rsidR="00B124BB" w:rsidRPr="00B55C8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BE5">
        <w:rPr>
          <w:rFonts w:ascii="Times New Roman" w:hAnsi="Times New Roman" w:cs="Times New Roman"/>
          <w:sz w:val="28"/>
          <w:szCs w:val="28"/>
          <w:lang w:val="kk-KZ"/>
        </w:rPr>
        <w:t>Эссе (</w:t>
      </w:r>
      <w:r w:rsidR="00BE1D36">
        <w:rPr>
          <w:rFonts w:ascii="Times New Roman" w:hAnsi="Times New Roman" w:cs="Times New Roman"/>
          <w:sz w:val="28"/>
          <w:szCs w:val="28"/>
          <w:lang w:val="kk-KZ"/>
        </w:rPr>
        <w:t xml:space="preserve">француз тілінде </w:t>
      </w:r>
      <w:r w:rsidR="00BE1D36" w:rsidRPr="00364BE5">
        <w:rPr>
          <w:rFonts w:ascii="Times New Roman" w:hAnsi="Times New Roman" w:cs="Times New Roman"/>
          <w:sz w:val="28"/>
          <w:szCs w:val="28"/>
          <w:lang w:val="kk-KZ"/>
        </w:rPr>
        <w:t xml:space="preserve">еssai </w:t>
      </w:r>
      <w:r w:rsidRPr="00364BE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E1D36">
        <w:rPr>
          <w:rFonts w:ascii="Times New Roman" w:hAnsi="Times New Roman" w:cs="Times New Roman"/>
          <w:sz w:val="28"/>
          <w:szCs w:val="28"/>
          <w:lang w:val="kk-KZ"/>
        </w:rPr>
        <w:t>әрекет</w:t>
      </w:r>
      <w:r w:rsidRPr="00364BE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E1D36">
        <w:rPr>
          <w:rFonts w:ascii="Times New Roman" w:hAnsi="Times New Roman" w:cs="Times New Roman"/>
          <w:sz w:val="28"/>
          <w:szCs w:val="28"/>
          <w:lang w:val="kk-KZ"/>
        </w:rPr>
        <w:t>сынау</w:t>
      </w:r>
      <w:r w:rsidRPr="00364BE5">
        <w:rPr>
          <w:rFonts w:ascii="Times New Roman" w:hAnsi="Times New Roman" w:cs="Times New Roman"/>
          <w:sz w:val="28"/>
          <w:szCs w:val="28"/>
          <w:lang w:val="kk-KZ"/>
        </w:rPr>
        <w:t xml:space="preserve">, очерк») </w:t>
      </w:r>
      <w:r w:rsidR="001F6D93" w:rsidRPr="00364BE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64B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D93">
        <w:rPr>
          <w:rFonts w:ascii="Times New Roman" w:hAnsi="Times New Roman" w:cs="Times New Roman"/>
          <w:sz w:val="28"/>
          <w:szCs w:val="28"/>
          <w:lang w:val="kk-KZ"/>
        </w:rPr>
        <w:t xml:space="preserve">белгілі бір тақырып бойынша толық жауапты талап етпейтін және автордың жекелеген әсерлерін білдіретін </w:t>
      </w:r>
      <w:r w:rsidR="00364BE5">
        <w:rPr>
          <w:rFonts w:ascii="Times New Roman" w:hAnsi="Times New Roman" w:cs="Times New Roman"/>
          <w:sz w:val="28"/>
          <w:szCs w:val="28"/>
          <w:lang w:val="kk-KZ"/>
        </w:rPr>
        <w:t xml:space="preserve">еркін композиция мен </w:t>
      </w:r>
      <w:r w:rsidR="001F6D93">
        <w:rPr>
          <w:rFonts w:ascii="Times New Roman" w:hAnsi="Times New Roman" w:cs="Times New Roman"/>
          <w:sz w:val="28"/>
          <w:szCs w:val="28"/>
          <w:lang w:val="kk-KZ"/>
        </w:rPr>
        <w:t>кішігірім көлем</w:t>
      </w:r>
      <w:r w:rsidR="00364BE5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1F6D93">
        <w:rPr>
          <w:rFonts w:ascii="Times New Roman" w:hAnsi="Times New Roman" w:cs="Times New Roman"/>
          <w:sz w:val="28"/>
          <w:szCs w:val="28"/>
          <w:lang w:val="kk-KZ"/>
        </w:rPr>
        <w:t xml:space="preserve"> прозалық шығарма. </w:t>
      </w:r>
      <w:r w:rsidR="00735B78">
        <w:rPr>
          <w:rFonts w:ascii="Times New Roman" w:hAnsi="Times New Roman" w:cs="Times New Roman"/>
          <w:sz w:val="28"/>
          <w:szCs w:val="28"/>
          <w:lang w:val="kk-KZ"/>
        </w:rPr>
        <w:t xml:space="preserve">Эссе философиялық, тарихи-өмірбаяндық, публицистикалық, әдебти-сыни, ғылыми-танымал немесе беллетристикалық сипатта болуы мүмкін. Эссе жанры шығармашылық </w:t>
      </w:r>
      <w:r w:rsidR="00AD4CAF">
        <w:rPr>
          <w:rFonts w:ascii="Times New Roman" w:hAnsi="Times New Roman" w:cs="Times New Roman"/>
          <w:sz w:val="28"/>
          <w:szCs w:val="28"/>
          <w:lang w:val="kk-KZ"/>
        </w:rPr>
        <w:t xml:space="preserve">еркіндікті қалайды. Ол кез-келген тақырыпта және кез-келген стилде жазылуы мүмкін, бұл естіген, оқылған, қаралған автордың көрінісі. Эсседе автордың жеке басы, оның мағынасы, сезімі, әлемге көзқарасы маңызды. Бұл жұмыстың негізгі мақсаты. </w:t>
      </w:r>
      <w:r w:rsidR="001331BB">
        <w:rPr>
          <w:rFonts w:ascii="Times New Roman" w:hAnsi="Times New Roman" w:cs="Times New Roman"/>
          <w:sz w:val="28"/>
          <w:szCs w:val="28"/>
          <w:lang w:val="kk-KZ"/>
        </w:rPr>
        <w:t xml:space="preserve">Бірақ қиындығы – материалдың өте дәстүрлі болғанына қарамастан, тақырыпқа немесе мәселеге ерекше көзқарас табу керек. </w:t>
      </w:r>
    </w:p>
    <w:p w:rsidR="00B124BB" w:rsidRPr="00B55C8B" w:rsidRDefault="00E51ED0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Жеке түсінікті </w:t>
      </w:r>
      <w:r w:rsidR="00F2406D">
        <w:rPr>
          <w:rFonts w:ascii="Times New Roman" w:hAnsi="Times New Roman" w:cs="Times New Roman"/>
          <w:sz w:val="28"/>
          <w:szCs w:val="28"/>
          <w:lang w:val="kk-KZ"/>
        </w:rPr>
        <w:t>хабардар 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 қажет</w:t>
      </w:r>
      <w:r w:rsidR="00B124BB" w:rsidRPr="00B55C8B">
        <w:rPr>
          <w:rFonts w:ascii="Times New Roman" w:hAnsi="Times New Roman" w:cs="Times New Roman"/>
          <w:sz w:val="28"/>
          <w:szCs w:val="28"/>
        </w:rPr>
        <w:t>:</w:t>
      </w:r>
    </w:p>
    <w:p w:rsidR="00F2406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• </w:t>
      </w:r>
      <w:r w:rsidR="00F2406D">
        <w:rPr>
          <w:rFonts w:ascii="Times New Roman" w:hAnsi="Times New Roman" w:cs="Times New Roman"/>
          <w:sz w:val="28"/>
          <w:szCs w:val="28"/>
          <w:lang w:val="kk-KZ"/>
        </w:rPr>
        <w:t xml:space="preserve">тақырып немесе мәселе бойынша көптеген мысалдар келтіру керек </w:t>
      </w:r>
    </w:p>
    <w:p w:rsidR="00B124BB" w:rsidRPr="00B55C8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• </w:t>
      </w:r>
      <w:r w:rsidR="00F2406D">
        <w:rPr>
          <w:rFonts w:ascii="Times New Roman" w:hAnsi="Times New Roman" w:cs="Times New Roman"/>
          <w:sz w:val="28"/>
          <w:szCs w:val="28"/>
          <w:lang w:val="kk-KZ"/>
        </w:rPr>
        <w:t xml:space="preserve">басқа шығармалармен қатарластыра салыстыру </w:t>
      </w:r>
    </w:p>
    <w:p w:rsidR="00B124BB" w:rsidRPr="00B55C8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• </w:t>
      </w:r>
      <w:r w:rsidR="00F2406D">
        <w:rPr>
          <w:rFonts w:ascii="Times New Roman" w:hAnsi="Times New Roman" w:cs="Times New Roman"/>
          <w:sz w:val="28"/>
          <w:szCs w:val="28"/>
          <w:lang w:val="kk-KZ"/>
        </w:rPr>
        <w:t xml:space="preserve">барлық мүмкін қауымдастықтар мен белгілерді қолданыңыз </w:t>
      </w:r>
    </w:p>
    <w:p w:rsidR="00B124BB" w:rsidRPr="00B55C8B" w:rsidRDefault="00D04037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Эссе үшін бейнелі-мағыналы құралдарды пайдалану керек</w:t>
      </w:r>
      <w:r w:rsidR="00B124BB" w:rsidRPr="00B55C8B">
        <w:rPr>
          <w:rFonts w:ascii="Times New Roman" w:hAnsi="Times New Roman" w:cs="Times New Roman"/>
          <w:sz w:val="28"/>
          <w:szCs w:val="28"/>
        </w:rPr>
        <w:t>:</w:t>
      </w:r>
    </w:p>
    <w:p w:rsidR="00B124BB" w:rsidRPr="002B49BD" w:rsidRDefault="002B49BD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• метафор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лар </w:t>
      </w:r>
    </w:p>
    <w:p w:rsidR="00B124BB" w:rsidRPr="002B49BD" w:rsidRDefault="002B49BD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аллегори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ялар</w:t>
      </w:r>
    </w:p>
    <w:p w:rsidR="00B124BB" w:rsidRPr="002B49B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• </w:t>
      </w:r>
      <w:r w:rsidR="002B49BD">
        <w:rPr>
          <w:rFonts w:ascii="Times New Roman" w:hAnsi="Times New Roman" w:cs="Times New Roman"/>
          <w:sz w:val="28"/>
          <w:szCs w:val="28"/>
          <w:lang w:val="kk-KZ"/>
        </w:rPr>
        <w:t>белгілер</w:t>
      </w:r>
    </w:p>
    <w:p w:rsidR="00B124BB" w:rsidRPr="00B55C8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• </w:t>
      </w:r>
      <w:r w:rsidR="002B49BD">
        <w:rPr>
          <w:rFonts w:ascii="Times New Roman" w:hAnsi="Times New Roman" w:cs="Times New Roman"/>
          <w:sz w:val="28"/>
          <w:szCs w:val="28"/>
          <w:lang w:val="kk-KZ"/>
        </w:rPr>
        <w:t xml:space="preserve">салыстыру </w:t>
      </w:r>
      <w:r w:rsidR="002B49BD">
        <w:rPr>
          <w:rFonts w:ascii="Times New Roman" w:hAnsi="Times New Roman" w:cs="Times New Roman"/>
          <w:sz w:val="28"/>
          <w:szCs w:val="28"/>
        </w:rPr>
        <w:t xml:space="preserve"> </w:t>
      </w:r>
      <w:r w:rsidR="002B49BD">
        <w:rPr>
          <w:rFonts w:ascii="Times New Roman" w:hAnsi="Times New Roman" w:cs="Times New Roman"/>
          <w:sz w:val="28"/>
          <w:szCs w:val="28"/>
          <w:lang w:val="kk-KZ"/>
        </w:rPr>
        <w:t>және басқалары</w:t>
      </w:r>
      <w:r w:rsidRPr="00B55C8B">
        <w:rPr>
          <w:rFonts w:ascii="Times New Roman" w:hAnsi="Times New Roman" w:cs="Times New Roman"/>
          <w:sz w:val="28"/>
          <w:szCs w:val="28"/>
        </w:rPr>
        <w:t>.</w:t>
      </w:r>
    </w:p>
    <w:p w:rsidR="00B124BB" w:rsidRPr="00B55C8B" w:rsidRDefault="00D712A8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Эссе жанрының ерекшелігі</w:t>
      </w:r>
      <w:r w:rsidR="00B124BB" w:rsidRPr="00B55C8B">
        <w:rPr>
          <w:rFonts w:ascii="Times New Roman" w:hAnsi="Times New Roman" w:cs="Times New Roman"/>
          <w:sz w:val="28"/>
          <w:szCs w:val="28"/>
        </w:rPr>
        <w:t>:</w:t>
      </w:r>
    </w:p>
    <w:p w:rsidR="00B124BB" w:rsidRPr="00B55C8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1. </w:t>
      </w:r>
      <w:r w:rsidR="00D712A8">
        <w:rPr>
          <w:rFonts w:ascii="Times New Roman" w:hAnsi="Times New Roman" w:cs="Times New Roman"/>
          <w:sz w:val="28"/>
          <w:szCs w:val="28"/>
          <w:lang w:val="kk-KZ"/>
        </w:rPr>
        <w:t xml:space="preserve">Эссенің атауы тақырыпты тікелей көрсетпеуі мүмкін. Ол ойдың бастапқы нүктесі болуы мүмкін. </w:t>
      </w: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712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Тарихи эссені жазу </w:t>
      </w:r>
    </w:p>
    <w:p w:rsidR="00B124BB" w:rsidRPr="00D113E7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1. </w:t>
      </w:r>
      <w:r w:rsidR="00D113E7">
        <w:rPr>
          <w:rFonts w:ascii="Times New Roman" w:hAnsi="Times New Roman" w:cs="Times New Roman"/>
          <w:sz w:val="28"/>
          <w:szCs w:val="28"/>
          <w:lang w:val="kk-KZ"/>
        </w:rPr>
        <w:t xml:space="preserve">Эссенің көлемі шамамен – 10000 таңба (көрсетілген көлемнен 10 </w:t>
      </w:r>
      <w:r w:rsidR="00D113E7" w:rsidRPr="0007220F">
        <w:rPr>
          <w:rFonts w:ascii="Times New Roman" w:hAnsi="Times New Roman" w:cs="Times New Roman"/>
          <w:sz w:val="28"/>
          <w:szCs w:val="28"/>
        </w:rPr>
        <w:t>%</w:t>
      </w:r>
      <w:r w:rsidR="00D113E7">
        <w:rPr>
          <w:rFonts w:ascii="Times New Roman" w:hAnsi="Times New Roman" w:cs="Times New Roman"/>
          <w:sz w:val="28"/>
          <w:szCs w:val="28"/>
          <w:lang w:val="kk-KZ"/>
        </w:rPr>
        <w:t>-ға аспауы керек).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2. </w:t>
      </w:r>
      <w:r w:rsidR="00D113E7">
        <w:rPr>
          <w:rFonts w:ascii="Times New Roman" w:hAnsi="Times New Roman" w:cs="Times New Roman"/>
          <w:sz w:val="28"/>
          <w:szCs w:val="28"/>
          <w:lang w:val="kk-KZ"/>
        </w:rPr>
        <w:t>Тақырыптың сәйкестілігі</w:t>
      </w:r>
      <w:r w:rsidRPr="0007220F">
        <w:rPr>
          <w:rFonts w:ascii="Times New Roman" w:hAnsi="Times New Roman" w:cs="Times New Roman"/>
          <w:sz w:val="28"/>
          <w:szCs w:val="28"/>
        </w:rPr>
        <w:t>.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3. </w:t>
      </w:r>
      <w:r w:rsidR="008A427C">
        <w:rPr>
          <w:rFonts w:ascii="Times New Roman" w:hAnsi="Times New Roman" w:cs="Times New Roman"/>
          <w:sz w:val="28"/>
          <w:szCs w:val="28"/>
          <w:lang w:val="kk-KZ"/>
        </w:rPr>
        <w:t xml:space="preserve">Нақты анықталған мәселе, оның өзектілігінің негіздемесі. 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4. </w:t>
      </w:r>
      <w:r w:rsidR="008A427C">
        <w:rPr>
          <w:rFonts w:ascii="Times New Roman" w:hAnsi="Times New Roman" w:cs="Times New Roman"/>
          <w:sz w:val="28"/>
          <w:szCs w:val="28"/>
          <w:lang w:val="kk-KZ"/>
        </w:rPr>
        <w:t xml:space="preserve">Тарихнамалық мәселесін білу. </w:t>
      </w:r>
    </w:p>
    <w:p w:rsidR="00B124BB" w:rsidRPr="008A427C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5. </w:t>
      </w:r>
      <w:r w:rsidR="008A427C">
        <w:rPr>
          <w:rFonts w:ascii="Times New Roman" w:hAnsi="Times New Roman" w:cs="Times New Roman"/>
          <w:sz w:val="28"/>
          <w:szCs w:val="28"/>
          <w:lang w:val="kk-KZ"/>
        </w:rPr>
        <w:t xml:space="preserve">Мәселе бойынша алдыңдағы әдебиеттерге сыни қатынасы 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0BCC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9A0BCC">
        <w:rPr>
          <w:rFonts w:ascii="Times New Roman" w:hAnsi="Times New Roman" w:cs="Times New Roman"/>
          <w:sz w:val="28"/>
          <w:szCs w:val="28"/>
          <w:lang w:val="kk-KZ"/>
        </w:rPr>
        <w:t xml:space="preserve">Мәселе бойынша өзіндік көзқарастың болуы. Оны дәлелдеу. </w:t>
      </w:r>
    </w:p>
    <w:p w:rsidR="00B124BB" w:rsidRPr="009A0BCC" w:rsidRDefault="00B124BB" w:rsidP="009A0BC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7. </w:t>
      </w:r>
      <w:r w:rsidR="009A0BCC">
        <w:rPr>
          <w:rFonts w:ascii="Times New Roman" w:hAnsi="Times New Roman" w:cs="Times New Roman"/>
          <w:sz w:val="28"/>
          <w:szCs w:val="28"/>
          <w:lang w:val="kk-KZ"/>
        </w:rPr>
        <w:t>Себеп-салдар қатынастарын оқшаулау. Тарихи білімді талдай білу.</w:t>
      </w:r>
    </w:p>
    <w:p w:rsidR="00B124BB" w:rsidRPr="009A0BCC" w:rsidRDefault="00B124BB" w:rsidP="009A0BC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0BCC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9A0BCC">
        <w:rPr>
          <w:rFonts w:ascii="Times New Roman" w:hAnsi="Times New Roman" w:cs="Times New Roman"/>
          <w:sz w:val="28"/>
          <w:szCs w:val="28"/>
          <w:lang w:val="kk-KZ"/>
        </w:rPr>
        <w:t>Қоғамдық процестер мен оқиғаларды нақты және сапалы талдай білу, ой-өрістің кеңділіг</w:t>
      </w:r>
      <w:r w:rsidR="00515E02">
        <w:rPr>
          <w:rFonts w:ascii="Times New Roman" w:hAnsi="Times New Roman" w:cs="Times New Roman"/>
          <w:sz w:val="28"/>
          <w:szCs w:val="28"/>
          <w:lang w:val="kk-KZ"/>
        </w:rPr>
        <w:t xml:space="preserve">і мен алуан түрлі материалдың қызықтылығы. 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5E02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515E02">
        <w:rPr>
          <w:rFonts w:ascii="Times New Roman" w:hAnsi="Times New Roman" w:cs="Times New Roman"/>
          <w:sz w:val="28"/>
          <w:szCs w:val="28"/>
          <w:lang w:val="kk-KZ"/>
        </w:rPr>
        <w:t xml:space="preserve">Мәселенің, ұсынылған көзқарастардың, идеялардың және шешімдердің жаңалығы. 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10. </w:t>
      </w:r>
      <w:r w:rsidR="00515E02">
        <w:rPr>
          <w:rFonts w:ascii="Times New Roman" w:hAnsi="Times New Roman" w:cs="Times New Roman"/>
          <w:sz w:val="28"/>
          <w:szCs w:val="28"/>
          <w:lang w:val="kk-KZ"/>
        </w:rPr>
        <w:t xml:space="preserve">Эссенің стилі мен тілі. 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07220F" w:rsidRDefault="005278E8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Әрбір тармақ 1-ден 10-ға дейінгі балдармен бағаланады. Эссе үшін ең жоғарғы баға – 100 балл. </w:t>
      </w:r>
    </w:p>
    <w:p w:rsidR="00B124BB" w:rsidRPr="0007220F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247F" w:rsidRDefault="00CD247F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247F" w:rsidRDefault="00CD247F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24BB" w:rsidRPr="00CD247F" w:rsidRDefault="00CD247F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Эссені бағалаудың өлшемдері </w:t>
      </w:r>
    </w:p>
    <w:p w:rsidR="00B124BB" w:rsidRPr="00B5454B" w:rsidRDefault="00CD247F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Өте жақсы</w:t>
      </w:r>
      <w:r w:rsidR="00B124BB" w:rsidRPr="00B5454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B124BB" w:rsidRPr="00B545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454B">
        <w:rPr>
          <w:rFonts w:ascii="Times New Roman" w:hAnsi="Times New Roman" w:cs="Times New Roman"/>
          <w:sz w:val="28"/>
          <w:szCs w:val="28"/>
          <w:lang w:val="kk-KZ"/>
        </w:rPr>
        <w:t>эсседе таңдалған проблема бойынша тарихнаманың негізгі қиындықтары көрсетіледі, проблема бойынша зерртеудің негізгісі сипатталады, мәселеде деректемелік базасы мен әдіснамалық тәсілдерінің ерекшеліктері қарастырылады, тарихнаманың жетістіктері мен кемшіліктері туралы қорытынды жасалынады</w:t>
      </w:r>
      <w:r w:rsidR="00B124BB" w:rsidRPr="00B5454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B5454B">
        <w:rPr>
          <w:rFonts w:ascii="Times New Roman" w:hAnsi="Times New Roman" w:cs="Times New Roman"/>
          <w:sz w:val="28"/>
          <w:szCs w:val="28"/>
          <w:lang w:val="kk-KZ"/>
        </w:rPr>
        <w:t xml:space="preserve">мәселенің авторлық бағалауы болады. </w:t>
      </w:r>
    </w:p>
    <w:p w:rsidR="00B124BB" w:rsidRPr="00FD61E4" w:rsidRDefault="00CD247F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Жақсы</w:t>
      </w:r>
      <w:r w:rsidR="00B124BB" w:rsidRPr="00FD61E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B124BB" w:rsidRPr="00FD61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61E4">
        <w:rPr>
          <w:rFonts w:ascii="Times New Roman" w:hAnsi="Times New Roman" w:cs="Times New Roman"/>
          <w:sz w:val="28"/>
          <w:szCs w:val="28"/>
          <w:lang w:val="kk-KZ"/>
        </w:rPr>
        <w:t xml:space="preserve">эссені барлық өлшемдерге және параметрлерге сәйкес жазылған, бірақ түсіндіру барысын қателіктер жіберілген жағдайда. </w:t>
      </w:r>
    </w:p>
    <w:p w:rsidR="00B124BB" w:rsidRPr="00FD61E4" w:rsidRDefault="00CD247F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Қанағаттанарлық</w:t>
      </w:r>
      <w:r w:rsidR="00B124BB" w:rsidRPr="00FD61E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B124BB" w:rsidRPr="00FD61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61E4">
        <w:rPr>
          <w:rFonts w:ascii="Times New Roman" w:hAnsi="Times New Roman" w:cs="Times New Roman"/>
          <w:sz w:val="28"/>
          <w:szCs w:val="28"/>
          <w:lang w:val="kk-KZ"/>
        </w:rPr>
        <w:t xml:space="preserve">Егер эссені жазу барысында параметрлері бойынша маңызды кемшіліктерді жіберген жағдайда. </w:t>
      </w:r>
    </w:p>
    <w:p w:rsidR="00B124BB" w:rsidRPr="00FD61E4" w:rsidRDefault="00CD247F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Қанағаттанарлықсыз</w:t>
      </w:r>
      <w:r w:rsidR="00B124BB" w:rsidRPr="00FD61E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B124BB" w:rsidRPr="00FD61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61E4">
        <w:rPr>
          <w:rFonts w:ascii="Times New Roman" w:hAnsi="Times New Roman" w:cs="Times New Roman"/>
          <w:sz w:val="28"/>
          <w:szCs w:val="28"/>
          <w:lang w:val="kk-KZ"/>
        </w:rPr>
        <w:t>эссенің ғылыми мәтінін жазуда негізгі өлшемдер мен параметрлері сақталмаған жағдайда</w:t>
      </w:r>
    </w:p>
    <w:p w:rsidR="00B124BB" w:rsidRPr="00FD61E4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24BB" w:rsidRPr="00F70593" w:rsidRDefault="00B124BB" w:rsidP="00B124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18A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705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Эссе тақырыптары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1. </w:t>
      </w:r>
      <w:r w:rsidR="00F70593">
        <w:rPr>
          <w:rFonts w:ascii="Times New Roman" w:hAnsi="Times New Roman" w:cs="Times New Roman"/>
          <w:sz w:val="28"/>
          <w:szCs w:val="28"/>
          <w:lang w:val="kk-KZ"/>
        </w:rPr>
        <w:t>Гуманитарлық білімдердің ақиқаты. Ол бар ма?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2. </w:t>
      </w:r>
      <w:r w:rsidR="00F70593">
        <w:rPr>
          <w:rFonts w:ascii="Times New Roman" w:hAnsi="Times New Roman" w:cs="Times New Roman"/>
          <w:sz w:val="28"/>
          <w:szCs w:val="28"/>
          <w:lang w:val="kk-KZ"/>
        </w:rPr>
        <w:t xml:space="preserve">Әдіснамалық рефлексті қалай түсінесіз, түсіндіріңіз?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3. </w:t>
      </w:r>
      <w:r w:rsidR="00F70593">
        <w:rPr>
          <w:rFonts w:ascii="Times New Roman" w:hAnsi="Times New Roman" w:cs="Times New Roman"/>
          <w:sz w:val="28"/>
          <w:szCs w:val="28"/>
          <w:lang w:val="kk-KZ"/>
        </w:rPr>
        <w:t xml:space="preserve">Тарих және естелік: </w:t>
      </w:r>
      <w:r w:rsidR="00F47E89">
        <w:rPr>
          <w:rFonts w:ascii="Times New Roman" w:hAnsi="Times New Roman" w:cs="Times New Roman"/>
          <w:sz w:val="28"/>
          <w:szCs w:val="28"/>
          <w:lang w:val="kk-KZ"/>
        </w:rPr>
        <w:t xml:space="preserve">тұжырымдардың коннотация қандай? </w:t>
      </w:r>
    </w:p>
    <w:p w:rsidR="00B124BB" w:rsidRPr="009A18AB" w:rsidRDefault="00F47E89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«Әлеуметтік мәнмәтінге кірістірілген тарих» көрінісін қалай түсінесіз? </w:t>
      </w:r>
    </w:p>
    <w:p w:rsidR="002B2256" w:rsidRDefault="00F47E89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B2256">
        <w:rPr>
          <w:rFonts w:ascii="Times New Roman" w:hAnsi="Times New Roman" w:cs="Times New Roman"/>
          <w:sz w:val="28"/>
          <w:szCs w:val="28"/>
          <w:lang w:val="kk-KZ"/>
        </w:rPr>
        <w:t xml:space="preserve">Кейбір тарихшылар тарихты қалпына келтіру туралы, ал басқалары оның құрастырылуы туралы айтады. Олардың ішінен әрқайсыларының дәлелдемелері қандай?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6. </w:t>
      </w:r>
      <w:r w:rsidR="002B2256">
        <w:rPr>
          <w:rFonts w:ascii="Times New Roman" w:hAnsi="Times New Roman" w:cs="Times New Roman"/>
          <w:sz w:val="28"/>
          <w:szCs w:val="28"/>
          <w:lang w:val="kk-KZ"/>
        </w:rPr>
        <w:t xml:space="preserve">«Шындық» түсініксіз принцип! Несмесе түсінікті ма? Өзіңіздің көзқарасыңызды айтыңыз?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7. </w:t>
      </w:r>
      <w:r w:rsidR="006E59C8">
        <w:rPr>
          <w:rFonts w:ascii="Times New Roman" w:hAnsi="Times New Roman" w:cs="Times New Roman"/>
          <w:sz w:val="28"/>
          <w:szCs w:val="28"/>
          <w:lang w:val="kk-KZ"/>
        </w:rPr>
        <w:t xml:space="preserve">Оқиғаның тарихи факті болып табылатын кезі? </w:t>
      </w:r>
    </w:p>
    <w:p w:rsidR="00B124BB" w:rsidRPr="00890E94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8. </w:t>
      </w:r>
      <w:r w:rsidR="006E59C8">
        <w:rPr>
          <w:rFonts w:ascii="Times New Roman" w:hAnsi="Times New Roman" w:cs="Times New Roman"/>
          <w:sz w:val="28"/>
          <w:szCs w:val="28"/>
          <w:lang w:val="kk-KZ"/>
        </w:rPr>
        <w:t xml:space="preserve">Эпистемология дегеніміз не? </w:t>
      </w:r>
      <w:r w:rsidR="00890E94">
        <w:rPr>
          <w:rFonts w:ascii="Times New Roman" w:hAnsi="Times New Roman" w:cs="Times New Roman"/>
          <w:sz w:val="28"/>
          <w:szCs w:val="28"/>
          <w:lang w:val="kk-KZ"/>
        </w:rPr>
        <w:t xml:space="preserve">Белгілі бір тарихнамалық эпистеманы елестетіңіз? </w:t>
      </w:r>
    </w:p>
    <w:p w:rsidR="00791323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9. </w:t>
      </w:r>
      <w:r w:rsidR="00890E94">
        <w:rPr>
          <w:rFonts w:ascii="Times New Roman" w:hAnsi="Times New Roman" w:cs="Times New Roman"/>
          <w:sz w:val="28"/>
          <w:szCs w:val="28"/>
          <w:lang w:val="kk-KZ"/>
        </w:rPr>
        <w:t>Тарих шиел</w:t>
      </w:r>
      <w:r w:rsidR="00791323">
        <w:rPr>
          <w:rFonts w:ascii="Times New Roman" w:hAnsi="Times New Roman" w:cs="Times New Roman"/>
          <w:sz w:val="28"/>
          <w:szCs w:val="28"/>
          <w:lang w:val="kk-KZ"/>
        </w:rPr>
        <w:t xml:space="preserve">еніс ретінде. Қандай шиеленістер туралы айтылып жатыр?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10. </w:t>
      </w:r>
      <w:r w:rsidR="00791323">
        <w:rPr>
          <w:rFonts w:ascii="Times New Roman" w:hAnsi="Times New Roman" w:cs="Times New Roman"/>
          <w:sz w:val="28"/>
          <w:szCs w:val="28"/>
          <w:lang w:val="kk-KZ"/>
        </w:rPr>
        <w:t xml:space="preserve">Дискурс дегеніміз не? Толық </w:t>
      </w:r>
      <w:r w:rsidR="0077080A">
        <w:rPr>
          <w:rFonts w:ascii="Times New Roman" w:hAnsi="Times New Roman" w:cs="Times New Roman"/>
          <w:sz w:val="28"/>
          <w:szCs w:val="28"/>
          <w:lang w:val="kk-KZ"/>
        </w:rPr>
        <w:t>жауап</w:t>
      </w:r>
      <w:r w:rsidR="00791323">
        <w:rPr>
          <w:rFonts w:ascii="Times New Roman" w:hAnsi="Times New Roman" w:cs="Times New Roman"/>
          <w:sz w:val="28"/>
          <w:szCs w:val="28"/>
          <w:lang w:val="kk-KZ"/>
        </w:rPr>
        <w:t xml:space="preserve"> беріңіз. </w:t>
      </w:r>
    </w:p>
    <w:p w:rsidR="00B124BB" w:rsidRPr="009A18AB" w:rsidRDefault="0077080A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  <w:lang w:val="kk-KZ"/>
        </w:rPr>
        <w:t>Қазіргі гуманитарлық ғылымд</w:t>
      </w:r>
      <w:r w:rsidR="00E00C6C">
        <w:rPr>
          <w:rFonts w:ascii="Times New Roman" w:hAnsi="Times New Roman" w:cs="Times New Roman"/>
          <w:sz w:val="28"/>
          <w:szCs w:val="28"/>
          <w:lang w:val="kk-KZ"/>
        </w:rPr>
        <w:t xml:space="preserve">ардағы постмодерн құбылысын сипаттауға тырысыңыз.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12. </w:t>
      </w:r>
      <w:r w:rsidR="00E00C6C">
        <w:rPr>
          <w:rFonts w:ascii="Times New Roman" w:hAnsi="Times New Roman" w:cs="Times New Roman"/>
          <w:sz w:val="28"/>
          <w:szCs w:val="28"/>
          <w:lang w:val="kk-KZ"/>
        </w:rPr>
        <w:t xml:space="preserve">Тіл мен әдіснаманың өзара байланысын сипаттауға тырысыңыз.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13. </w:t>
      </w:r>
      <w:r w:rsidR="00E00C6C">
        <w:rPr>
          <w:rFonts w:ascii="Times New Roman" w:hAnsi="Times New Roman" w:cs="Times New Roman"/>
          <w:sz w:val="28"/>
          <w:szCs w:val="28"/>
          <w:lang w:val="kk-KZ"/>
        </w:rPr>
        <w:t xml:space="preserve">Мәтін, мәнмәтін, гипермәтін дегеніміз не?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14. </w:t>
      </w:r>
      <w:r w:rsidR="00F456C9">
        <w:rPr>
          <w:rFonts w:ascii="Times New Roman" w:hAnsi="Times New Roman" w:cs="Times New Roman"/>
          <w:sz w:val="28"/>
          <w:szCs w:val="28"/>
          <w:lang w:val="kk-KZ"/>
        </w:rPr>
        <w:t xml:space="preserve">«Жаңа» әлеуметтік трихтан «ескінің» айыршылығы?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15. </w:t>
      </w:r>
      <w:r w:rsidR="00F456C9">
        <w:rPr>
          <w:rFonts w:ascii="Times New Roman" w:hAnsi="Times New Roman" w:cs="Times New Roman"/>
          <w:sz w:val="28"/>
          <w:szCs w:val="28"/>
          <w:lang w:val="kk-KZ"/>
        </w:rPr>
        <w:t>«Трихи ұғымдар»</w:t>
      </w:r>
      <w:r w:rsidR="00F456C9">
        <w:rPr>
          <w:rFonts w:ascii="Times New Roman" w:hAnsi="Times New Roman" w:cs="Times New Roman"/>
          <w:sz w:val="28"/>
          <w:szCs w:val="28"/>
        </w:rPr>
        <w:t>, «</w:t>
      </w:r>
      <w:r w:rsidR="00F456C9">
        <w:rPr>
          <w:rFonts w:ascii="Times New Roman" w:hAnsi="Times New Roman" w:cs="Times New Roman"/>
          <w:sz w:val="28"/>
          <w:szCs w:val="28"/>
          <w:lang w:val="kk-KZ"/>
        </w:rPr>
        <w:t xml:space="preserve">тарихи түсінік», «номинация», «когнитивтік  нүктелер». Келтірілген ұғымдарға анықтама беріңіз. 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16.</w:t>
      </w:r>
      <w:r w:rsidR="00DF60BA">
        <w:rPr>
          <w:rFonts w:ascii="Times New Roman" w:hAnsi="Times New Roman" w:cs="Times New Roman"/>
          <w:sz w:val="28"/>
          <w:szCs w:val="28"/>
          <w:lang w:val="kk-KZ"/>
        </w:rPr>
        <w:t xml:space="preserve"> Ойлануға берілген тақырып: «Сана шындықты көрсетеді», «жаңа дискурстар жаңа мәнді қалыптастырады»</w:t>
      </w:r>
    </w:p>
    <w:p w:rsidR="00B124BB" w:rsidRPr="009A18A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17. </w:t>
      </w:r>
      <w:r w:rsidR="008934C6">
        <w:rPr>
          <w:rFonts w:ascii="Times New Roman" w:hAnsi="Times New Roman" w:cs="Times New Roman"/>
          <w:sz w:val="28"/>
          <w:szCs w:val="28"/>
          <w:lang w:val="kk-KZ"/>
        </w:rPr>
        <w:t>Ойлануға берілген тақырып</w:t>
      </w:r>
      <w:r w:rsidRPr="009A18AB">
        <w:rPr>
          <w:rFonts w:ascii="Times New Roman" w:hAnsi="Times New Roman" w:cs="Times New Roman"/>
          <w:sz w:val="28"/>
          <w:szCs w:val="28"/>
        </w:rPr>
        <w:t>: «</w:t>
      </w:r>
      <w:r w:rsidR="002C7DD7">
        <w:rPr>
          <w:rFonts w:ascii="Times New Roman" w:hAnsi="Times New Roman" w:cs="Times New Roman"/>
          <w:sz w:val="28"/>
          <w:szCs w:val="28"/>
          <w:lang w:val="kk-KZ"/>
        </w:rPr>
        <w:t xml:space="preserve">Тарихтағы марксистік түсінігінің пайдасы және осал тұсы» </w:t>
      </w: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18. </w:t>
      </w:r>
      <w:r w:rsidR="00375409">
        <w:rPr>
          <w:rFonts w:ascii="Times New Roman" w:hAnsi="Times New Roman" w:cs="Times New Roman"/>
          <w:sz w:val="28"/>
          <w:szCs w:val="28"/>
          <w:lang w:val="kk-KZ"/>
        </w:rPr>
        <w:t>Ойлануға берілген тақырып: «</w:t>
      </w:r>
      <w:r w:rsidR="008934C6">
        <w:rPr>
          <w:rFonts w:ascii="Times New Roman" w:hAnsi="Times New Roman" w:cs="Times New Roman"/>
          <w:sz w:val="28"/>
          <w:szCs w:val="28"/>
          <w:lang w:val="kk-KZ"/>
        </w:rPr>
        <w:t>Модерназациялау</w:t>
      </w:r>
      <w:r w:rsidR="00375409">
        <w:rPr>
          <w:rFonts w:ascii="Times New Roman" w:hAnsi="Times New Roman" w:cs="Times New Roman"/>
          <w:sz w:val="28"/>
          <w:szCs w:val="28"/>
          <w:lang w:val="kk-KZ"/>
        </w:rPr>
        <w:t xml:space="preserve"> тәсілі қалай өзгерді» </w:t>
      </w: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4BB" w:rsidRPr="00CD247F" w:rsidRDefault="00CD247F" w:rsidP="00CD247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деректер мен әдебиеттер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 xml:space="preserve">1 Барт Р. Мифологии. М., 1996 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 Блок М. Апология истории, или Ремесло историка. М., 1986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капитализм. XV-XVIII вв. Т. 1-3. М., 1986-1992.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2.Барг М.А. Эпохи и идеи. Становление историзма. М., 1987.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3.Блок М. Апология истории или Ремесло историка. 2-е изд. М., 1986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Х.Г. Истина и метод. Основы философской герменевтики. М., 1988.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 Гуревич А.Я. Исторический синтез и школа "Анналов". М., 1993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6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7 Кареев Н. Теория исторического знания. СПб., 1913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Коллингвуд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Р. Дж. Идея истории. Автобиография. М., 1980.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9 Кун Т. Структура научных революций. М., 1977.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10 Коломийцев В.Ф. Методология истории. М.: Фолио, 2001. – 198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11 Лаппо-Данилевский А.С. Методология истории.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1-2. СПб., 1910-1913.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12 Леви-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Стросс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К. Структурная антропология. М., 1985.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13 Ленин В.И. Материализм и эмпириокритицизм. ПСС. Т. 19.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14 Маркс К. К критике политической экономии. Предисловие // К. Маркс, Ф. Энгельс. Соч. 2-е изд. Т. 13.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15 Плеханов Г.В. К вопросу о развитии монистического взгляда на историю.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Избр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философские произведения в 5 тт. Т. 1. М., 1958.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16 Поппер К. Логика и рост научного знания. М., 1983.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Рикер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П. Герменевтика и психоанализ. Религия и вера. М., 1996.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18 Тойнби А.Дж. Цивилизация перед судом истории. СПб., 1995.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19 Философия истории. Антология. М., 1995 (серия “Обновление гуманитарного знания в России”).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20 Фуко М. Слова и вещи. Археология гуманитарных наук. М., 1977.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21 Дэвис Н.З. Возвращение Мартена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М., 1990.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22 Ковальченко И.Д. Методы исторического исследования. М., 1987.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23 К новому пониманию человека в истории. Очерки развития современной западной исторической мысли. Томск, 1994.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24 Лотман Ю.М. Культура и взрыв. М., 1992.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25 Маркс - историк. М., 1968.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26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-та, 2007.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О. Румянцева М. Методология истории. М., 1997.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Б.Г. Введение в методологию истории. М., 1989.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Могильницкий</w:t>
      </w:r>
      <w:r>
        <w:rPr>
          <w:rFonts w:ascii="Times New Roman" w:hAnsi="Times New Roman" w:cs="Times New Roman"/>
          <w:sz w:val="28"/>
          <w:szCs w:val="28"/>
        </w:rPr>
        <w:t>Б.Г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4E603D">
        <w:rPr>
          <w:rFonts w:ascii="Times New Roman" w:hAnsi="Times New Roman" w:cs="Times New Roman"/>
          <w:sz w:val="28"/>
          <w:szCs w:val="28"/>
        </w:rPr>
        <w:t xml:space="preserve"> Николаева И.Ю.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"психоистория". Томск., 1985.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30 Мучник В.М. В поисках утраченного смысла истории: эволюция мировоззрения А. Дж. Тойнби. Томск, 1986.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31 Ракитов А.И. Историческое познание. М., 1982.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>32 Репина Л.П. "Новая историческая наука" и социальная история. М., 1998.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 Савельева И.М.</w:t>
      </w:r>
      <w:r w:rsidRPr="004E603D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34 Савельева И.М. Полетаев А.В. Теория исторического знания: Учеб. Пособие. – СПб.: Изд-во «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35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Л. Бои за историю. М., 1991.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36 Философские проблемы исторической науки. М., 1969.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К.В., Финн В.К. Проблемы исторического познания в свете современных междисциплинарных исследований. М., 1997.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4BB" w:rsidRPr="000041DD" w:rsidRDefault="000041DD" w:rsidP="00B124B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Қосымша әдебиеттер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38 Актуальные проблемы теории истории. Материалы «круглого стола» 12 января 1994 г. // Вопросы истории. 1994. №6. С.45-103.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39 Актуальные теоретические проблемы современной исторической науки //Вопросы истории. 1992. №8-9. С. 159-166.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40 Турежанова С.А. Проблемы методологии исторического познания / C.А. Турежанова, С.А.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- Костанай, 2008 - 128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41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Визгин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В.П. История и метаистория //Вопросы философии. 1998. №10. С. 98-111.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42 Гамаюнов С.А. От истории синергетики к синергетике истории // Общественные науки и современность. 1994а. №2. С. 99-106.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43 Гамаюнов С.А. Местная история: проблемы методологии // Вопросы истории. 1996. №9. С. 158-163.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44 Губин В., Стрелков А. Власть истории. Очерки по истории философии истории. М.: РГГУ, 2007. 330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45 Гуревич А.Я. Историк конца ХХ века в поисках метода //Одиссей. Человек в истории. М.: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, 1996а. С. 5-10.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46 Гуревич П.С. Антропологический ренессанс //Феномен человека: Антология. М.: Высшая школа, 1993. С. 3-23.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4E603D">
        <w:rPr>
          <w:rFonts w:ascii="Times New Roman" w:hAnsi="Times New Roman" w:cs="Times New Roman"/>
          <w:sz w:val="28"/>
          <w:szCs w:val="28"/>
        </w:rPr>
        <w:t>Интеллектуальная истории сегодня http://www.igh.ru/struct/cnt19/conf_1999.htmI.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Искендеров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А.А. Историческая наука на пороге ХХI века //Вопросы истории. 1996. №4. С. 3-31.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49 Историография истории Нового и Новейшего времени стран Европы и Америки /под ред. И.П. Дементьева, А.И. Патрушева. М.: Высшая школа, 2000. 432с. [Электронная версия]   &lt;http://www.amstud.msu.ru/fuII_texts/dementyev/part2/end_part.htm/.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Кнабе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Г.С. Общественно-историческое познание второй половины ХХ века, его тупики и возможности их преодоления // Одиссей. 1993. М., 1994. С. 249-250.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51 Ковалев А. Еще раз л формационном и цивилизационном подходе //Общественные науки и современность. 1996.С. 97-104.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>52 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№1.С. 3-33.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53Колдыбаев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Философско-эпистемологические проблемы исторического процесса /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СафарКолдыбаев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Костанай, 2013, 168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Мейнеке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Ф Возникновение историзма. М.: РОССПЭН, 2004. 480 с. 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55 Мучник В.М., Николаева И.Ю. От классики к постмодерну: о тенденциях развития современной западной исторической мысли //К новому пониманию человека в истории / под ред. Б.Г.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Могильницкого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Томск: Изд-во Томского ун-та, 1994. С. 5-52.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56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А. «Столкновение цивилизаций» и «конец истории» //Общественные науки и современность. 1994. №6. С.140-146.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57 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58 Репина Л.П., Зверева В.В., Парамонова М.Ю. История исторического знания: пособие для вузов. М.: Дрофа, 2004. 288 с.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59 Савельева И. Что случилось с «историей и теорией»? // Сайт НИУ ВШЭ http://igiti.hse.ru/news/27145189.htmI.</w:t>
      </w:r>
    </w:p>
    <w:p w:rsidR="00B124BB" w:rsidRPr="004E603D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60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Хантингтон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С. Столкновение цивилизаций // Полис. 1994. №1. С. 33-48.</w:t>
      </w: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61 Харитонович Д.Э. Поиск новых методов в исторической науке // Новая и новейшая история. 1995. №4. С. 248-250.</w:t>
      </w: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4BB" w:rsidRPr="00E20AFA" w:rsidRDefault="00B124BB" w:rsidP="00B124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4323" w:rsidRDefault="00B54323"/>
    <w:sectPr w:rsidR="00B54323" w:rsidSect="0020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F1D89"/>
    <w:multiLevelType w:val="hybridMultilevel"/>
    <w:tmpl w:val="60CC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63EAC"/>
    <w:multiLevelType w:val="hybridMultilevel"/>
    <w:tmpl w:val="6DDE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B50E4"/>
    <w:multiLevelType w:val="hybridMultilevel"/>
    <w:tmpl w:val="48F07A86"/>
    <w:lvl w:ilvl="0" w:tplc="7BB659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3583A"/>
    <w:multiLevelType w:val="hybridMultilevel"/>
    <w:tmpl w:val="C8F87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4BB"/>
    <w:rsid w:val="00000253"/>
    <w:rsid w:val="000022E4"/>
    <w:rsid w:val="000041DD"/>
    <w:rsid w:val="00004BB4"/>
    <w:rsid w:val="00045852"/>
    <w:rsid w:val="0005630D"/>
    <w:rsid w:val="000B39D0"/>
    <w:rsid w:val="000E5B94"/>
    <w:rsid w:val="00116255"/>
    <w:rsid w:val="0012211C"/>
    <w:rsid w:val="001331BB"/>
    <w:rsid w:val="00156266"/>
    <w:rsid w:val="001B4296"/>
    <w:rsid w:val="001B51ED"/>
    <w:rsid w:val="001D22C0"/>
    <w:rsid w:val="001E6D8D"/>
    <w:rsid w:val="001F6D93"/>
    <w:rsid w:val="0020654F"/>
    <w:rsid w:val="00236DF3"/>
    <w:rsid w:val="002B2256"/>
    <w:rsid w:val="002B49BD"/>
    <w:rsid w:val="002C7DD7"/>
    <w:rsid w:val="002D614D"/>
    <w:rsid w:val="002D7A9F"/>
    <w:rsid w:val="002F7F56"/>
    <w:rsid w:val="00304A14"/>
    <w:rsid w:val="003271CE"/>
    <w:rsid w:val="00364BE5"/>
    <w:rsid w:val="003670E4"/>
    <w:rsid w:val="00375409"/>
    <w:rsid w:val="003D6720"/>
    <w:rsid w:val="003E0AA8"/>
    <w:rsid w:val="004172AF"/>
    <w:rsid w:val="0043115E"/>
    <w:rsid w:val="00437F49"/>
    <w:rsid w:val="00471F54"/>
    <w:rsid w:val="00495C03"/>
    <w:rsid w:val="004B2E49"/>
    <w:rsid w:val="00515E02"/>
    <w:rsid w:val="005278E8"/>
    <w:rsid w:val="0056559F"/>
    <w:rsid w:val="005657CD"/>
    <w:rsid w:val="00574B15"/>
    <w:rsid w:val="005B0602"/>
    <w:rsid w:val="00605109"/>
    <w:rsid w:val="00606B80"/>
    <w:rsid w:val="0061483C"/>
    <w:rsid w:val="00623A4A"/>
    <w:rsid w:val="00647FFC"/>
    <w:rsid w:val="00650264"/>
    <w:rsid w:val="0067083D"/>
    <w:rsid w:val="0067160E"/>
    <w:rsid w:val="00674FD4"/>
    <w:rsid w:val="00687A5E"/>
    <w:rsid w:val="006C16DF"/>
    <w:rsid w:val="006E59C8"/>
    <w:rsid w:val="006F68F1"/>
    <w:rsid w:val="00731B2B"/>
    <w:rsid w:val="00735B78"/>
    <w:rsid w:val="00766397"/>
    <w:rsid w:val="0077080A"/>
    <w:rsid w:val="00791323"/>
    <w:rsid w:val="007A6B9A"/>
    <w:rsid w:val="007C726A"/>
    <w:rsid w:val="007D3885"/>
    <w:rsid w:val="007E04C3"/>
    <w:rsid w:val="00846763"/>
    <w:rsid w:val="00863C93"/>
    <w:rsid w:val="008663A4"/>
    <w:rsid w:val="00890E94"/>
    <w:rsid w:val="008934C6"/>
    <w:rsid w:val="008942FE"/>
    <w:rsid w:val="008A0E33"/>
    <w:rsid w:val="008A427C"/>
    <w:rsid w:val="008A48DB"/>
    <w:rsid w:val="008B0FA7"/>
    <w:rsid w:val="008D10E8"/>
    <w:rsid w:val="008D6D27"/>
    <w:rsid w:val="008E61F3"/>
    <w:rsid w:val="008E6E6D"/>
    <w:rsid w:val="00900B61"/>
    <w:rsid w:val="009314AD"/>
    <w:rsid w:val="00972A9E"/>
    <w:rsid w:val="009A0BCC"/>
    <w:rsid w:val="009D04CE"/>
    <w:rsid w:val="009F2E01"/>
    <w:rsid w:val="00A01C4B"/>
    <w:rsid w:val="00A0287C"/>
    <w:rsid w:val="00A338C9"/>
    <w:rsid w:val="00A52141"/>
    <w:rsid w:val="00A70AC3"/>
    <w:rsid w:val="00AA2B41"/>
    <w:rsid w:val="00AA5539"/>
    <w:rsid w:val="00AB124D"/>
    <w:rsid w:val="00AD4CAF"/>
    <w:rsid w:val="00AE4CC6"/>
    <w:rsid w:val="00B078AC"/>
    <w:rsid w:val="00B124BB"/>
    <w:rsid w:val="00B12A06"/>
    <w:rsid w:val="00B1538E"/>
    <w:rsid w:val="00B3179E"/>
    <w:rsid w:val="00B443B3"/>
    <w:rsid w:val="00B53D25"/>
    <w:rsid w:val="00B54323"/>
    <w:rsid w:val="00B5454B"/>
    <w:rsid w:val="00B61A6B"/>
    <w:rsid w:val="00B83F13"/>
    <w:rsid w:val="00B850E8"/>
    <w:rsid w:val="00BE1D36"/>
    <w:rsid w:val="00C17FA6"/>
    <w:rsid w:val="00C32C60"/>
    <w:rsid w:val="00C507AA"/>
    <w:rsid w:val="00C50F8A"/>
    <w:rsid w:val="00C83540"/>
    <w:rsid w:val="00CA2B25"/>
    <w:rsid w:val="00CA50B7"/>
    <w:rsid w:val="00CD247F"/>
    <w:rsid w:val="00D04037"/>
    <w:rsid w:val="00D113E7"/>
    <w:rsid w:val="00D21F30"/>
    <w:rsid w:val="00D22A60"/>
    <w:rsid w:val="00D300D7"/>
    <w:rsid w:val="00D712A8"/>
    <w:rsid w:val="00DF60BA"/>
    <w:rsid w:val="00E00C6C"/>
    <w:rsid w:val="00E14C1D"/>
    <w:rsid w:val="00E1629B"/>
    <w:rsid w:val="00E17F38"/>
    <w:rsid w:val="00E44519"/>
    <w:rsid w:val="00E47CC1"/>
    <w:rsid w:val="00E51ED0"/>
    <w:rsid w:val="00E75465"/>
    <w:rsid w:val="00EC25C3"/>
    <w:rsid w:val="00EE3383"/>
    <w:rsid w:val="00F06E3B"/>
    <w:rsid w:val="00F2406D"/>
    <w:rsid w:val="00F37182"/>
    <w:rsid w:val="00F456C9"/>
    <w:rsid w:val="00F47E89"/>
    <w:rsid w:val="00F70593"/>
    <w:rsid w:val="00F85898"/>
    <w:rsid w:val="00FC27D6"/>
    <w:rsid w:val="00FD6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C152F-ED25-447A-82CC-9454E5B6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4B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Dune Kirk</cp:lastModifiedBy>
  <cp:revision>2</cp:revision>
  <dcterms:created xsi:type="dcterms:W3CDTF">2018-09-18T15:09:00Z</dcterms:created>
  <dcterms:modified xsi:type="dcterms:W3CDTF">2018-09-18T15:09:00Z</dcterms:modified>
</cp:coreProperties>
</file>